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A8B" w:rsidRPr="00747BEE" w:rsidRDefault="006D6A8B" w:rsidP="009E66CC">
      <w:pPr>
        <w:tabs>
          <w:tab w:val="left" w:pos="1290"/>
        </w:tabs>
        <w:spacing w:before="20" w:after="20"/>
        <w:rPr>
          <w:rFonts w:cs="Arial"/>
          <w:b/>
          <w:szCs w:val="20"/>
          <w:lang w:val="sl-SI"/>
        </w:rPr>
      </w:pPr>
      <w:bookmarkStart w:id="0" w:name="_GoBack"/>
      <w:bookmarkEnd w:id="0"/>
      <w:r w:rsidRPr="00747BEE">
        <w:rPr>
          <w:rFonts w:cs="Arial"/>
          <w:b/>
          <w:szCs w:val="20"/>
          <w:lang w:val="sl-SI"/>
        </w:rPr>
        <w:t xml:space="preserve">Številka:  </w:t>
      </w:r>
      <w:r w:rsidRPr="00747BEE">
        <w:rPr>
          <w:rFonts w:cs="Arial"/>
          <w:b/>
          <w:i/>
          <w:szCs w:val="20"/>
          <w:lang w:val="sl-SI"/>
        </w:rPr>
        <w:t>545606-36/2019 / 1</w:t>
      </w:r>
    </w:p>
    <w:p w:rsidR="006D6A8B" w:rsidRPr="00747BEE" w:rsidRDefault="006D6A8B" w:rsidP="009E66CC">
      <w:pPr>
        <w:spacing w:before="20" w:after="20"/>
        <w:rPr>
          <w:rFonts w:cs="Arial"/>
          <w:b/>
          <w:szCs w:val="20"/>
          <w:lang w:val="sl-SI"/>
        </w:rPr>
      </w:pPr>
      <w:r w:rsidRPr="00747BEE">
        <w:rPr>
          <w:rFonts w:cs="Arial"/>
          <w:b/>
          <w:szCs w:val="20"/>
          <w:lang w:val="sl-SI"/>
        </w:rPr>
        <w:t xml:space="preserve">Ljubljana, dne </w:t>
      </w:r>
      <w:r w:rsidRPr="00747BEE">
        <w:rPr>
          <w:rFonts w:cs="Arial"/>
          <w:b/>
          <w:i/>
          <w:color w:val="000000"/>
          <w:szCs w:val="20"/>
          <w:lang w:val="sl-SI"/>
        </w:rPr>
        <w:t>03.07.2019</w:t>
      </w:r>
    </w:p>
    <w:p w:rsidR="006D6A8B" w:rsidRPr="00747BEE" w:rsidRDefault="006D6A8B" w:rsidP="009E66CC">
      <w:pPr>
        <w:spacing w:before="20" w:after="20"/>
        <w:rPr>
          <w:rFonts w:cs="Arial"/>
          <w:b/>
          <w:i/>
          <w:szCs w:val="20"/>
          <w:lang w:val="sl-SI"/>
        </w:rPr>
      </w:pPr>
    </w:p>
    <w:p w:rsidR="006D6A8B" w:rsidRPr="00747BEE" w:rsidRDefault="006D6A8B" w:rsidP="009E66CC">
      <w:pPr>
        <w:spacing w:before="20" w:after="20"/>
        <w:rPr>
          <w:rFonts w:cs="Arial"/>
          <w:i/>
          <w:szCs w:val="20"/>
          <w:lang w:val="sl-SI"/>
        </w:rPr>
      </w:pPr>
    </w:p>
    <w:p w:rsidR="006D6A8B" w:rsidRPr="00747BEE" w:rsidRDefault="006D6A8B" w:rsidP="009E66CC">
      <w:pPr>
        <w:spacing w:before="20" w:after="20"/>
        <w:rPr>
          <w:rFonts w:cs="Arial"/>
          <w:b/>
          <w:szCs w:val="20"/>
          <w:lang w:val="sl-SI"/>
        </w:rPr>
      </w:pPr>
      <w:r w:rsidRPr="00747BEE">
        <w:rPr>
          <w:rFonts w:cs="Arial"/>
          <w:b/>
          <w:szCs w:val="20"/>
          <w:lang w:val="sl-SI"/>
        </w:rPr>
        <w:t>GENERALNI SEKRETARIAT VLADE REPUBLIKE SLOVENIJE</w:t>
      </w:r>
    </w:p>
    <w:p w:rsidR="006D6A8B" w:rsidRPr="00747BEE" w:rsidRDefault="006D6A8B" w:rsidP="009E66CC">
      <w:pPr>
        <w:spacing w:before="20" w:after="20"/>
        <w:rPr>
          <w:rFonts w:cs="Arial"/>
          <w:i/>
          <w:szCs w:val="20"/>
          <w:lang w:val="sl-SI"/>
        </w:rPr>
      </w:pPr>
      <w:r w:rsidRPr="00747BEE">
        <w:rPr>
          <w:rFonts w:cs="Arial"/>
          <w:szCs w:val="20"/>
          <w:lang w:val="sl-SI"/>
        </w:rPr>
        <w:t>gp.gs@gov.si</w:t>
      </w:r>
    </w:p>
    <w:p w:rsidR="006D6A8B" w:rsidRPr="00747BEE" w:rsidRDefault="006D6A8B" w:rsidP="009E66CC">
      <w:pPr>
        <w:spacing w:before="20" w:after="20"/>
        <w:rPr>
          <w:rFonts w:cs="Arial"/>
          <w:b/>
          <w:i/>
          <w:szCs w:val="20"/>
          <w:lang w:val="sl-SI"/>
        </w:rPr>
      </w:pPr>
    </w:p>
    <w:p w:rsidR="006D6A8B" w:rsidRPr="00747BEE" w:rsidRDefault="006D6A8B" w:rsidP="009E66CC">
      <w:pPr>
        <w:spacing w:before="20" w:after="20"/>
        <w:rPr>
          <w:rFonts w:cs="Arial"/>
          <w:szCs w:val="20"/>
          <w:lang w:val="sl-SI"/>
        </w:rPr>
      </w:pPr>
      <w:r w:rsidRPr="00747BEE">
        <w:rPr>
          <w:rFonts w:cs="Arial"/>
          <w:szCs w:val="20"/>
          <w:lang w:val="sl-SI"/>
        </w:rPr>
        <w:t>V vednost:</w:t>
      </w:r>
    </w:p>
    <w:p w:rsidR="006D6A8B" w:rsidRPr="00747BEE" w:rsidRDefault="006D6A8B" w:rsidP="009E66CC">
      <w:pPr>
        <w:spacing w:before="20" w:after="20"/>
        <w:rPr>
          <w:rFonts w:cs="Arial"/>
          <w:szCs w:val="20"/>
          <w:lang w:val="sl-SI"/>
        </w:rPr>
      </w:pPr>
      <w:r w:rsidRPr="00747BEE">
        <w:rPr>
          <w:rFonts w:cs="Arial"/>
          <w:b/>
          <w:szCs w:val="20"/>
          <w:lang w:val="sl-SI"/>
        </w:rPr>
        <w:t>MINISTRSTVO ZA ZUNANJE ZADEVE</w:t>
      </w:r>
    </w:p>
    <w:p w:rsidR="006D6A8B" w:rsidRPr="00747BEE" w:rsidRDefault="006D6A8B" w:rsidP="009E66CC">
      <w:pPr>
        <w:spacing w:before="20" w:after="20"/>
        <w:rPr>
          <w:rFonts w:cs="Arial"/>
          <w:szCs w:val="20"/>
          <w:lang w:val="sl-SI"/>
        </w:rPr>
      </w:pPr>
      <w:r w:rsidRPr="00747BEE">
        <w:rPr>
          <w:rFonts w:cs="Arial"/>
          <w:szCs w:val="20"/>
          <w:lang w:val="sl-SI"/>
        </w:rPr>
        <w:t>EU-portal@gov.si</w:t>
      </w:r>
    </w:p>
    <w:p w:rsidR="006D6A8B" w:rsidRPr="00747BEE" w:rsidRDefault="006D6A8B" w:rsidP="009E66CC">
      <w:pPr>
        <w:spacing w:before="20" w:after="20"/>
        <w:rPr>
          <w:rFonts w:cs="Arial"/>
          <w:szCs w:val="20"/>
          <w:lang w:val="sl-SI"/>
        </w:rPr>
      </w:pPr>
    </w:p>
    <w:p w:rsidR="006D6A8B" w:rsidRPr="00747BEE" w:rsidRDefault="006D6A8B" w:rsidP="009E66CC">
      <w:pPr>
        <w:spacing w:before="20" w:after="20"/>
        <w:rPr>
          <w:rFonts w:cs="Arial"/>
          <w:i/>
          <w:szCs w:val="20"/>
          <w:lang w:val="sl-SI"/>
        </w:rPr>
      </w:pPr>
    </w:p>
    <w:p w:rsidR="006D6A8B" w:rsidRPr="00747BEE" w:rsidRDefault="006D6A8B" w:rsidP="009E66CC">
      <w:pPr>
        <w:spacing w:before="20" w:after="20"/>
        <w:jc w:val="center"/>
        <w:rPr>
          <w:rFonts w:cs="Arial"/>
          <w:b/>
          <w:bCs/>
          <w:szCs w:val="20"/>
          <w:lang w:val="sl-SI"/>
        </w:rPr>
      </w:pPr>
      <w:r w:rsidRPr="00747BEE">
        <w:rPr>
          <w:rFonts w:cs="Arial"/>
          <w:b/>
          <w:bCs/>
          <w:szCs w:val="20"/>
          <w:lang w:val="sl-SI"/>
        </w:rPr>
        <w:t>ODLOČITVE REPUBLIKE SLOVENIJE</w:t>
      </w:r>
    </w:p>
    <w:p w:rsidR="006D6A8B" w:rsidRPr="00747BEE" w:rsidRDefault="006D6A8B" w:rsidP="009E66CC">
      <w:pPr>
        <w:spacing w:before="20" w:after="20"/>
        <w:jc w:val="center"/>
        <w:rPr>
          <w:rFonts w:cs="Arial"/>
          <w:b/>
          <w:bCs/>
          <w:szCs w:val="20"/>
          <w:lang w:val="sl-SI"/>
        </w:rPr>
      </w:pPr>
      <w:r w:rsidRPr="00747BEE">
        <w:rPr>
          <w:rFonts w:cs="Arial"/>
          <w:b/>
          <w:bCs/>
          <w:szCs w:val="20"/>
          <w:lang w:val="sl-SI"/>
        </w:rPr>
        <w:t>V ZVEZI Z ZADEVAMI EVROPSKE UNIJE</w:t>
      </w:r>
    </w:p>
    <w:p w:rsidR="006D6A8B" w:rsidRPr="00747BEE" w:rsidRDefault="006D6A8B" w:rsidP="009E66CC">
      <w:pPr>
        <w:spacing w:before="20" w:after="20"/>
        <w:jc w:val="center"/>
        <w:rPr>
          <w:rFonts w:cs="Arial"/>
          <w:b/>
          <w:bCs/>
          <w:szCs w:val="20"/>
          <w:lang w:val="sl-SI"/>
        </w:rPr>
      </w:pPr>
      <w:r w:rsidRPr="00747BEE">
        <w:rPr>
          <w:rFonts w:cs="Arial"/>
          <w:b/>
          <w:bCs/>
          <w:szCs w:val="20"/>
          <w:lang w:val="sl-SI"/>
        </w:rPr>
        <w:t>PREDLOG ZA OBRAVNAVO</w:t>
      </w:r>
    </w:p>
    <w:p w:rsidR="006D6A8B" w:rsidRPr="00747BEE" w:rsidRDefault="006D6A8B" w:rsidP="009E66CC">
      <w:pPr>
        <w:spacing w:before="20" w:after="20"/>
        <w:jc w:val="center"/>
        <w:rPr>
          <w:rFonts w:cs="Arial"/>
          <w:bCs/>
          <w:szCs w:val="20"/>
          <w:lang w:val="sl-SI"/>
        </w:rPr>
      </w:pPr>
    </w:p>
    <w:p w:rsidR="006D6A8B" w:rsidRPr="00747BEE" w:rsidRDefault="006D6A8B" w:rsidP="009E66CC">
      <w:pPr>
        <w:spacing w:before="20" w:after="20"/>
        <w:jc w:val="center"/>
        <w:rPr>
          <w:rFonts w:cs="Arial"/>
          <w:bCs/>
          <w:szCs w:val="20"/>
          <w:lang w:val="sl-SI"/>
        </w:rPr>
      </w:pPr>
      <w:r w:rsidRPr="00747BEE">
        <w:rPr>
          <w:rFonts w:cs="Arial"/>
          <w:bCs/>
          <w:szCs w:val="20"/>
          <w:lang w:val="sl-SI"/>
        </w:rPr>
        <w:t>I.</w:t>
      </w:r>
    </w:p>
    <w:p w:rsidR="006D6A8B" w:rsidRPr="00747BEE" w:rsidRDefault="006D6A8B" w:rsidP="009E66CC">
      <w:pPr>
        <w:spacing w:before="20" w:after="20"/>
        <w:jc w:val="both"/>
        <w:rPr>
          <w:rFonts w:cs="Arial"/>
          <w:bCs/>
          <w:szCs w:val="20"/>
          <w:lang w:val="sl-SI"/>
        </w:rPr>
      </w:pPr>
      <w:r w:rsidRPr="00747BEE">
        <w:rPr>
          <w:rFonts w:cs="Arial"/>
          <w:b/>
          <w:bCs/>
          <w:szCs w:val="20"/>
          <w:lang w:val="sl-SI"/>
        </w:rPr>
        <w:t>1. Zadeva EU</w:t>
      </w:r>
      <w:r w:rsidRPr="00747BEE">
        <w:rPr>
          <w:rFonts w:cs="Arial"/>
          <w:bCs/>
          <w:szCs w:val="20"/>
          <w:lang w:val="sl-SI"/>
        </w:rPr>
        <w:t xml:space="preserve">: </w:t>
      </w:r>
    </w:p>
    <w:p w:rsidR="006D6A8B" w:rsidRPr="00747BEE" w:rsidRDefault="006D6A8B" w:rsidP="009E66CC">
      <w:pPr>
        <w:spacing w:before="20" w:after="20"/>
        <w:jc w:val="both"/>
        <w:rPr>
          <w:rFonts w:cs="Arial"/>
          <w:bCs/>
          <w:szCs w:val="20"/>
          <w:lang w:val="sl-SI"/>
        </w:rPr>
      </w:pPr>
    </w:p>
    <w:p w:rsidR="006D6A8B" w:rsidRPr="00747BEE" w:rsidRDefault="006D6A8B" w:rsidP="009E66CC">
      <w:pPr>
        <w:spacing w:before="20" w:after="20"/>
        <w:jc w:val="both"/>
        <w:rPr>
          <w:rFonts w:cs="Arial"/>
          <w:bCs/>
          <w:color w:val="0070C0"/>
          <w:szCs w:val="20"/>
          <w:lang w:val="sl-SI"/>
        </w:rPr>
      </w:pPr>
      <w:r w:rsidRPr="00747BEE">
        <w:rPr>
          <w:rFonts w:cs="Arial"/>
          <w:bCs/>
          <w:szCs w:val="20"/>
          <w:lang w:val="sl-SI"/>
        </w:rPr>
        <w:t xml:space="preserve">Naslov dokumenta v slovenskem jeziku: </w:t>
      </w:r>
      <w:r w:rsidRPr="00747BEE">
        <w:rPr>
          <w:rFonts w:cs="Arial"/>
          <w:bCs/>
          <w:i/>
          <w:szCs w:val="20"/>
          <w:lang w:val="sl-SI"/>
        </w:rPr>
        <w:t>Predlog sklepa Sveta o stališču, ki se zastopa v imenu Evropske unije v Mednarodnem svetu za sladkor v zvezi s podaljšanjem Mednarodnega sporazuma o sladkorju iz leta 1992</w:t>
      </w:r>
    </w:p>
    <w:p w:rsidR="006D6A8B" w:rsidRPr="00747BEE" w:rsidRDefault="006D6A8B" w:rsidP="009E66CC">
      <w:pPr>
        <w:spacing w:before="20" w:after="20"/>
        <w:jc w:val="both"/>
        <w:rPr>
          <w:rFonts w:cs="Arial"/>
          <w:bCs/>
          <w:szCs w:val="20"/>
          <w:lang w:val="sl-SI"/>
        </w:rPr>
      </w:pPr>
      <w:r w:rsidRPr="00747BEE">
        <w:rPr>
          <w:rFonts w:cs="Arial"/>
          <w:bCs/>
          <w:szCs w:val="20"/>
          <w:lang w:val="sl-SI"/>
        </w:rPr>
        <w:t xml:space="preserve">Naslov dokumenta v delovnem jeziku EU: </w:t>
      </w:r>
      <w:r w:rsidRPr="00747BEE">
        <w:rPr>
          <w:rFonts w:cs="Arial"/>
          <w:bCs/>
          <w:i/>
          <w:szCs w:val="20"/>
          <w:lang w:val="sl-SI"/>
        </w:rPr>
        <w:t>Proposal for a Council Decision on the position to be taken on behalf of the European Union in the International Sugar Council with respect to the extension of the International Sugar Agreement, 1992</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Datum dokumenta: </w:t>
      </w:r>
      <w:r w:rsidRPr="00747BEE">
        <w:rPr>
          <w:rFonts w:cs="Arial"/>
          <w:i/>
          <w:szCs w:val="20"/>
          <w:lang w:val="sl-SI"/>
        </w:rPr>
        <w:t>24.06.2019</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Številka dokumenta: </w:t>
      </w:r>
      <w:r w:rsidRPr="00747BEE">
        <w:rPr>
          <w:rFonts w:cs="Arial"/>
          <w:i/>
          <w:szCs w:val="20"/>
          <w:lang w:val="sl-SI"/>
        </w:rPr>
        <w:t xml:space="preserve">10632/19 </w:t>
      </w:r>
    </w:p>
    <w:p w:rsidR="006D6A8B" w:rsidRPr="00747BEE" w:rsidRDefault="006D6A8B" w:rsidP="009E66CC">
      <w:pPr>
        <w:spacing w:before="20" w:after="20"/>
        <w:jc w:val="both"/>
        <w:rPr>
          <w:rFonts w:cs="Arial"/>
          <w:i/>
          <w:szCs w:val="20"/>
          <w:lang w:val="sl-SI"/>
        </w:rPr>
      </w:pPr>
      <w:r w:rsidRPr="00747BEE">
        <w:rPr>
          <w:rFonts w:cs="Arial"/>
          <w:szCs w:val="20"/>
          <w:lang w:val="sl-SI"/>
        </w:rPr>
        <w:t xml:space="preserve">Medinstitucionalna oznaka: </w:t>
      </w:r>
      <w:r w:rsidRPr="00747BEE">
        <w:rPr>
          <w:rFonts w:cs="Arial"/>
          <w:i/>
          <w:szCs w:val="20"/>
          <w:lang w:val="sl-SI"/>
        </w:rPr>
        <w:t>2019/0139(NLE)</w:t>
      </w:r>
    </w:p>
    <w:p w:rsidR="006D6A8B" w:rsidRPr="00747BEE" w:rsidRDefault="006D6A8B" w:rsidP="009E66CC">
      <w:pPr>
        <w:spacing w:before="20" w:after="20"/>
        <w:jc w:val="both"/>
        <w:rPr>
          <w:rFonts w:cs="Arial"/>
          <w:bCs/>
          <w:szCs w:val="20"/>
          <w:lang w:val="sl-SI"/>
        </w:rPr>
      </w:pPr>
      <w:r w:rsidRPr="00747BEE">
        <w:rPr>
          <w:rFonts w:cs="Arial"/>
          <w:bCs/>
          <w:szCs w:val="20"/>
          <w:lang w:val="sl-SI"/>
        </w:rPr>
        <w:t xml:space="preserve">Pri izdelavi predloga stališča so upoštevane še različice in priloge dokumenta EU: </w:t>
      </w:r>
    </w:p>
    <w:p w:rsidR="006D6A8B" w:rsidRPr="00747BEE" w:rsidRDefault="006D6A8B" w:rsidP="009E66CC">
      <w:pPr>
        <w:spacing w:before="20" w:after="20"/>
        <w:jc w:val="both"/>
        <w:rPr>
          <w:rFonts w:cs="Arial"/>
          <w:bCs/>
          <w:szCs w:val="20"/>
          <w:lang w:val="sl-SI"/>
        </w:rPr>
      </w:pPr>
    </w:p>
    <w:p w:rsidR="006D6A8B" w:rsidRPr="00747BEE" w:rsidRDefault="006D6A8B" w:rsidP="009E66CC">
      <w:pPr>
        <w:spacing w:before="20" w:after="20"/>
        <w:jc w:val="both"/>
        <w:rPr>
          <w:rFonts w:cs="Arial"/>
          <w:szCs w:val="20"/>
          <w:lang w:val="sl-SI"/>
        </w:rPr>
      </w:pPr>
      <w:r w:rsidRPr="00747BEE">
        <w:rPr>
          <w:rFonts w:cs="Arial"/>
          <w:b/>
          <w:szCs w:val="20"/>
          <w:lang w:val="sl-SI"/>
        </w:rPr>
        <w:t>2. Vrsta odločitve RS</w:t>
      </w:r>
      <w:r w:rsidRPr="00747BEE">
        <w:rPr>
          <w:rFonts w:cs="Arial"/>
          <w:szCs w:val="20"/>
          <w:lang w:val="sl-SI"/>
        </w:rPr>
        <w:t>:</w:t>
      </w:r>
      <w:r w:rsidRPr="00747BEE">
        <w:rPr>
          <w:rFonts w:cs="Arial"/>
          <w:b/>
          <w:bCs/>
          <w:i/>
          <w:color w:val="0070C0"/>
          <w:szCs w:val="20"/>
          <w:lang w:val="sl-SI"/>
        </w:rPr>
        <w:t xml:space="preserve"> </w:t>
      </w:r>
      <w:r w:rsidRPr="00747BEE">
        <w:rPr>
          <w:rFonts w:cs="Arial"/>
          <w:i/>
          <w:szCs w:val="20"/>
          <w:lang w:val="sl-SI"/>
        </w:rPr>
        <w:t>Stališče Republike Slovenije</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bCs/>
          <w:szCs w:val="20"/>
          <w:lang w:val="sl-SI"/>
        </w:rPr>
      </w:pPr>
      <w:r w:rsidRPr="00747BEE">
        <w:rPr>
          <w:rFonts w:cs="Arial"/>
          <w:b/>
          <w:bCs/>
          <w:szCs w:val="20"/>
          <w:lang w:val="sl-SI"/>
        </w:rPr>
        <w:t>3. Postopek sprejemanja zadeve EU v institucijah EU</w:t>
      </w:r>
      <w:r w:rsidRPr="00747BEE">
        <w:rPr>
          <w:rFonts w:cs="Arial"/>
          <w:bCs/>
          <w:szCs w:val="20"/>
          <w:lang w:val="sl-SI"/>
        </w:rPr>
        <w:t>:</w:t>
      </w:r>
    </w:p>
    <w:p w:rsidR="006D6A8B" w:rsidRPr="00747BEE" w:rsidRDefault="006D6A8B" w:rsidP="009E66CC">
      <w:pPr>
        <w:spacing w:before="20" w:after="20"/>
        <w:jc w:val="both"/>
        <w:rPr>
          <w:rFonts w:cs="Arial"/>
          <w:bCs/>
          <w:szCs w:val="20"/>
          <w:lang w:val="sl-SI"/>
        </w:rPr>
      </w:pPr>
    </w:p>
    <w:p w:rsidR="006D6A8B" w:rsidRPr="00747BEE" w:rsidRDefault="006D6A8B" w:rsidP="009E66CC">
      <w:pPr>
        <w:spacing w:before="20" w:after="20"/>
        <w:jc w:val="both"/>
        <w:rPr>
          <w:rFonts w:cs="Arial"/>
          <w:szCs w:val="20"/>
          <w:lang w:val="sl-SI"/>
        </w:rPr>
      </w:pPr>
      <w:r w:rsidRPr="00747BEE">
        <w:rPr>
          <w:rFonts w:cs="Arial"/>
          <w:bCs/>
          <w:szCs w:val="20"/>
          <w:lang w:val="sl-SI"/>
        </w:rPr>
        <w:t>Postopek</w:t>
      </w:r>
      <w:r w:rsidRPr="00747BEE">
        <w:rPr>
          <w:rFonts w:cs="Arial"/>
          <w:szCs w:val="20"/>
          <w:lang w:val="sl-SI"/>
        </w:rPr>
        <w:t xml:space="preserve">: </w:t>
      </w:r>
      <w:r w:rsidRPr="00747BEE">
        <w:rPr>
          <w:rFonts w:cs="Arial"/>
          <w:i/>
          <w:szCs w:val="20"/>
          <w:lang w:val="sl-SI"/>
        </w:rPr>
        <w:t xml:space="preserve">Posebni zakonodajni postopek </w:t>
      </w:r>
    </w:p>
    <w:p w:rsidR="006D6A8B" w:rsidRPr="00747BEE" w:rsidRDefault="006D6A8B" w:rsidP="009E66CC">
      <w:pPr>
        <w:spacing w:before="20" w:after="20"/>
        <w:jc w:val="both"/>
        <w:rPr>
          <w:rFonts w:cs="Arial"/>
          <w:bCs/>
          <w:szCs w:val="20"/>
          <w:lang w:val="sl-SI"/>
        </w:rPr>
      </w:pPr>
      <w:r w:rsidRPr="00747BEE">
        <w:rPr>
          <w:rFonts w:cs="Arial"/>
          <w:bCs/>
          <w:szCs w:val="20"/>
          <w:lang w:val="sl-SI"/>
        </w:rPr>
        <w:t xml:space="preserve">Faza sprejemanja: </w:t>
      </w:r>
      <w:r w:rsidRPr="00747BEE">
        <w:rPr>
          <w:rFonts w:cs="Arial"/>
          <w:bCs/>
          <w:i/>
          <w:szCs w:val="20"/>
          <w:lang w:val="sl-SI"/>
        </w:rPr>
        <w:t xml:space="preserve">1. obravnava </w:t>
      </w:r>
    </w:p>
    <w:p w:rsidR="006D6A8B" w:rsidRPr="00747BEE" w:rsidRDefault="006D6A8B" w:rsidP="009E66CC">
      <w:pPr>
        <w:spacing w:before="20" w:after="20"/>
        <w:jc w:val="both"/>
        <w:rPr>
          <w:rFonts w:cs="Arial"/>
          <w:bCs/>
          <w:szCs w:val="20"/>
          <w:lang w:val="sl-SI"/>
        </w:rPr>
      </w:pPr>
    </w:p>
    <w:p w:rsidR="006D6A8B" w:rsidRPr="00747BEE" w:rsidRDefault="006D6A8B" w:rsidP="009E66CC">
      <w:pPr>
        <w:spacing w:before="20" w:after="20"/>
        <w:jc w:val="both"/>
        <w:rPr>
          <w:rFonts w:cs="Arial"/>
          <w:b/>
          <w:bCs/>
          <w:szCs w:val="20"/>
          <w:lang w:val="sl-SI"/>
        </w:rPr>
      </w:pPr>
      <w:r w:rsidRPr="00747BEE">
        <w:rPr>
          <w:rFonts w:cs="Arial"/>
          <w:b/>
          <w:bCs/>
          <w:szCs w:val="20"/>
          <w:lang w:val="sl-SI"/>
        </w:rPr>
        <w:t>4. Pristojni organ EU</w:t>
      </w:r>
      <w:r w:rsidRPr="00747BEE">
        <w:rPr>
          <w:rFonts w:cs="Arial"/>
          <w:bCs/>
          <w:szCs w:val="20"/>
          <w:lang w:val="sl-SI"/>
        </w:rPr>
        <w:t>:</w:t>
      </w:r>
      <w:r w:rsidRPr="00747BEE">
        <w:rPr>
          <w:rFonts w:cs="Arial"/>
          <w:b/>
          <w:bCs/>
          <w:szCs w:val="20"/>
          <w:lang w:val="sl-SI"/>
        </w:rPr>
        <w:t xml:space="preserve"> </w:t>
      </w:r>
    </w:p>
    <w:p w:rsidR="006D6A8B" w:rsidRPr="00747BEE" w:rsidRDefault="006D6A8B" w:rsidP="009E66CC">
      <w:pPr>
        <w:spacing w:before="20" w:after="20"/>
        <w:jc w:val="both"/>
        <w:rPr>
          <w:rFonts w:cs="Arial"/>
          <w:bCs/>
          <w:szCs w:val="20"/>
          <w:lang w:val="sl-SI"/>
        </w:rPr>
      </w:pPr>
    </w:p>
    <w:p w:rsidR="006D6A8B" w:rsidRPr="00747BEE" w:rsidRDefault="006D6A8B" w:rsidP="009E66CC">
      <w:pPr>
        <w:spacing w:before="20" w:after="20"/>
        <w:jc w:val="both"/>
        <w:rPr>
          <w:rFonts w:cs="Arial"/>
          <w:bCs/>
          <w:szCs w:val="20"/>
          <w:lang w:val="sl-SI"/>
        </w:rPr>
      </w:pPr>
      <w:r w:rsidRPr="00747BEE">
        <w:rPr>
          <w:rFonts w:cs="Arial"/>
          <w:bCs/>
          <w:szCs w:val="20"/>
          <w:lang w:val="sl-SI"/>
        </w:rPr>
        <w:t xml:space="preserve">Svet  EU v sestavi: </w:t>
      </w:r>
      <w:r w:rsidRPr="00747BEE">
        <w:rPr>
          <w:rFonts w:cs="Arial"/>
          <w:bCs/>
          <w:i/>
          <w:szCs w:val="20"/>
          <w:lang w:val="sl-SI"/>
        </w:rPr>
        <w:t>AGRI - Svet EU za kmetijstvo in ribištvo</w:t>
      </w:r>
      <w:r w:rsidRPr="00747BEE">
        <w:rPr>
          <w:rFonts w:cs="Arial"/>
          <w:bCs/>
          <w:szCs w:val="20"/>
          <w:lang w:val="sl-SI"/>
        </w:rPr>
        <w:t xml:space="preserve"> </w:t>
      </w:r>
    </w:p>
    <w:p w:rsidR="006D6A8B" w:rsidRPr="00747BEE" w:rsidRDefault="006D6A8B" w:rsidP="009E66CC">
      <w:pPr>
        <w:spacing w:before="20" w:after="20"/>
        <w:jc w:val="both"/>
        <w:rPr>
          <w:rFonts w:cs="Arial"/>
          <w:bCs/>
          <w:i/>
          <w:szCs w:val="20"/>
          <w:lang w:val="sl-SI"/>
        </w:rPr>
      </w:pPr>
      <w:r w:rsidRPr="00747BEE">
        <w:rPr>
          <w:rFonts w:cs="Arial"/>
          <w:bCs/>
          <w:szCs w:val="20"/>
          <w:lang w:val="sl-SI"/>
        </w:rPr>
        <w:t xml:space="preserve">Delovno telo Sveta EU: </w:t>
      </w:r>
      <w:r w:rsidRPr="00747BEE">
        <w:rPr>
          <w:rFonts w:cs="Arial"/>
          <w:bCs/>
          <w:i/>
          <w:szCs w:val="20"/>
          <w:lang w:val="sl-SI"/>
        </w:rPr>
        <w:t>F.08 - Delovna skupina za kmetijske proizvode</w:t>
      </w:r>
    </w:p>
    <w:p w:rsidR="006D6A8B" w:rsidRPr="00747BEE" w:rsidRDefault="006D6A8B" w:rsidP="009E66CC">
      <w:pPr>
        <w:spacing w:before="20" w:after="20"/>
        <w:jc w:val="both"/>
        <w:rPr>
          <w:rFonts w:cs="Arial"/>
          <w:b/>
          <w:bCs/>
          <w:i/>
          <w:szCs w:val="20"/>
          <w:lang w:val="sl-SI"/>
        </w:rPr>
      </w:pPr>
    </w:p>
    <w:p w:rsidR="006D6A8B" w:rsidRPr="00747BEE" w:rsidRDefault="006D6A8B" w:rsidP="009E66CC">
      <w:pPr>
        <w:spacing w:before="20" w:after="20"/>
        <w:jc w:val="both"/>
        <w:rPr>
          <w:rFonts w:cs="Arial"/>
          <w:szCs w:val="20"/>
          <w:lang w:val="sl-SI"/>
        </w:rPr>
      </w:pPr>
      <w:r w:rsidRPr="00747BEE">
        <w:rPr>
          <w:rFonts w:cs="Arial"/>
          <w:b/>
          <w:szCs w:val="20"/>
          <w:lang w:val="sl-SI"/>
        </w:rPr>
        <w:t>5. Organ, pristojen za dokončen sprejem stališča RS</w:t>
      </w:r>
      <w:r w:rsidRPr="00747BEE">
        <w:rPr>
          <w:rFonts w:cs="Arial"/>
          <w:szCs w:val="20"/>
          <w:lang w:val="sl-SI"/>
        </w:rPr>
        <w:t>:</w:t>
      </w:r>
    </w:p>
    <w:p w:rsidR="006D6A8B" w:rsidRPr="00747BEE" w:rsidRDefault="006D6A8B" w:rsidP="009E66CC">
      <w:pPr>
        <w:spacing w:before="20" w:after="20"/>
        <w:jc w:val="both"/>
        <w:rPr>
          <w:rFonts w:cs="Arial"/>
          <w:i/>
          <w:iCs/>
          <w:szCs w:val="20"/>
          <w:lang w:val="sl-SI"/>
        </w:rPr>
      </w:pPr>
      <w:r w:rsidRPr="00747BEE">
        <w:rPr>
          <w:rFonts w:cs="Arial"/>
          <w:i/>
          <w:szCs w:val="20"/>
          <w:lang w:val="sl-SI"/>
        </w:rPr>
        <w:t>Vlada</w:t>
      </w:r>
    </w:p>
    <w:p w:rsidR="006D6A8B" w:rsidRPr="00747BEE" w:rsidRDefault="006D6A8B" w:rsidP="009E66CC">
      <w:pPr>
        <w:spacing w:before="20" w:after="20"/>
        <w:jc w:val="both"/>
        <w:rPr>
          <w:rFonts w:cs="Arial"/>
          <w:iCs/>
          <w:szCs w:val="20"/>
          <w:lang w:val="sl-SI"/>
        </w:rPr>
      </w:pPr>
    </w:p>
    <w:p w:rsidR="00CC79CB" w:rsidRDefault="00CC79CB" w:rsidP="009E66CC">
      <w:pPr>
        <w:spacing w:before="20" w:after="20"/>
        <w:jc w:val="both"/>
        <w:rPr>
          <w:rFonts w:cs="Arial"/>
          <w:b/>
          <w:iCs/>
          <w:szCs w:val="20"/>
          <w:lang w:val="sl-SI"/>
        </w:rPr>
      </w:pPr>
    </w:p>
    <w:p w:rsidR="006D6A8B" w:rsidRPr="00747BEE" w:rsidRDefault="006D6A8B" w:rsidP="009E66CC">
      <w:pPr>
        <w:spacing w:before="20" w:after="20"/>
        <w:jc w:val="both"/>
        <w:rPr>
          <w:rFonts w:cs="Arial"/>
          <w:i/>
          <w:iCs/>
          <w:szCs w:val="20"/>
          <w:lang w:val="sl-SI"/>
        </w:rPr>
      </w:pPr>
      <w:r w:rsidRPr="00747BEE">
        <w:rPr>
          <w:rFonts w:cs="Arial"/>
          <w:b/>
          <w:iCs/>
          <w:szCs w:val="20"/>
          <w:lang w:val="sl-SI"/>
        </w:rPr>
        <w:lastRenderedPageBreak/>
        <w:t>6. Pravna podlaga za obravnavo v Državnem zboru</w:t>
      </w:r>
      <w:r w:rsidRPr="00747BEE">
        <w:rPr>
          <w:rFonts w:cs="Arial"/>
          <w:iCs/>
          <w:szCs w:val="20"/>
          <w:lang w:val="sl-SI"/>
        </w:rPr>
        <w:t xml:space="preserve">: </w:t>
      </w:r>
    </w:p>
    <w:p w:rsidR="006D6A8B" w:rsidRPr="00747BEE" w:rsidRDefault="006D6A8B" w:rsidP="009E66CC">
      <w:pPr>
        <w:spacing w:before="20" w:after="20"/>
        <w:jc w:val="both"/>
        <w:rPr>
          <w:rFonts w:cs="Arial"/>
          <w:i/>
          <w:iCs/>
          <w:szCs w:val="20"/>
          <w:lang w:val="sl-SI"/>
        </w:rPr>
      </w:pPr>
      <w:r w:rsidRPr="00747BEE">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747BEE">
        <w:rPr>
          <w:rFonts w:cs="Arial"/>
          <w:b/>
          <w:bCs/>
          <w:i/>
          <w:color w:val="0070C0"/>
          <w:szCs w:val="20"/>
          <w:lang w:val="sl-SI"/>
        </w:rPr>
        <w:t xml:space="preserve"> </w:t>
      </w:r>
    </w:p>
    <w:p w:rsidR="006D6A8B" w:rsidRPr="00747BEE" w:rsidRDefault="006D6A8B" w:rsidP="009E66CC">
      <w:pPr>
        <w:spacing w:before="20" w:after="20"/>
        <w:jc w:val="both"/>
        <w:rPr>
          <w:rFonts w:cs="Arial"/>
          <w:iCs/>
          <w:szCs w:val="20"/>
          <w:lang w:val="sl-SI"/>
        </w:rPr>
      </w:pPr>
    </w:p>
    <w:p w:rsidR="006D6A8B" w:rsidRPr="00747BEE" w:rsidRDefault="006D6A8B" w:rsidP="009E66CC">
      <w:pPr>
        <w:spacing w:before="20" w:after="20"/>
        <w:jc w:val="both"/>
        <w:rPr>
          <w:rFonts w:cs="Arial"/>
          <w:iCs/>
          <w:szCs w:val="20"/>
          <w:lang w:val="sl-SI"/>
        </w:rPr>
      </w:pPr>
      <w:r w:rsidRPr="00747BEE">
        <w:rPr>
          <w:rFonts w:cs="Arial"/>
          <w:iCs/>
          <w:szCs w:val="20"/>
          <w:lang w:val="sl-SI"/>
        </w:rPr>
        <w:t xml:space="preserve">Pri delu v Državnem zboru bodo sodelovali:  </w:t>
      </w:r>
      <w:r w:rsidRPr="00747BEE">
        <w:rPr>
          <w:rFonts w:cs="Arial"/>
          <w:i/>
          <w:iCs/>
          <w:szCs w:val="20"/>
          <w:lang w:val="sl-SI"/>
        </w:rPr>
        <w:t>dr. Aleksandra Pivec, ministrica; mag. Tanja Strniša, državna sekretarka; dr. Jože Podgoršek, državni sekretar</w:t>
      </w:r>
    </w:p>
    <w:p w:rsidR="006D6A8B" w:rsidRPr="00747BEE" w:rsidRDefault="006D6A8B" w:rsidP="009E66CC">
      <w:pPr>
        <w:spacing w:before="20" w:after="20"/>
        <w:jc w:val="both"/>
        <w:rPr>
          <w:rFonts w:cs="Arial"/>
          <w:b/>
          <w:szCs w:val="20"/>
          <w:lang w:val="sl-SI"/>
        </w:rPr>
      </w:pPr>
      <w:r w:rsidRPr="00747BEE">
        <w:rPr>
          <w:rFonts w:cs="Arial"/>
          <w:i/>
          <w:iCs/>
          <w:szCs w:val="20"/>
          <w:lang w:val="sl-SI"/>
        </w:rPr>
        <w:tab/>
      </w:r>
    </w:p>
    <w:p w:rsidR="006D6A8B" w:rsidRPr="00747BEE" w:rsidRDefault="006D6A8B" w:rsidP="009E66CC">
      <w:pPr>
        <w:spacing w:before="20" w:after="20"/>
        <w:jc w:val="both"/>
        <w:rPr>
          <w:rFonts w:cs="Arial"/>
          <w:szCs w:val="20"/>
          <w:lang w:val="sl-SI"/>
        </w:rPr>
      </w:pPr>
      <w:r w:rsidRPr="00747BEE">
        <w:rPr>
          <w:rFonts w:cs="Arial"/>
          <w:b/>
          <w:szCs w:val="20"/>
          <w:lang w:val="sl-SI"/>
        </w:rPr>
        <w:t>7. Roki</w:t>
      </w:r>
      <w:r w:rsidRPr="00747BEE">
        <w:rPr>
          <w:rFonts w:cs="Arial"/>
          <w:szCs w:val="20"/>
          <w:lang w:val="sl-SI"/>
        </w:rPr>
        <w:t>:</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i/>
          <w:szCs w:val="20"/>
          <w:lang w:val="sl-SI"/>
        </w:rPr>
      </w:pPr>
      <w:r w:rsidRPr="00747BEE">
        <w:rPr>
          <w:rFonts w:cs="Arial"/>
          <w:szCs w:val="20"/>
          <w:lang w:val="sl-SI"/>
        </w:rPr>
        <w:t xml:space="preserve">Predviden čas pričetka obravnave zadeve EU v institucijah EU: </w:t>
      </w:r>
      <w:r w:rsidRPr="00747BEE">
        <w:rPr>
          <w:rFonts w:cs="Arial"/>
          <w:i/>
          <w:szCs w:val="20"/>
          <w:lang w:val="sl-SI"/>
        </w:rPr>
        <w:t>junij 2019</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Predviden čas sprejema zadeve EU v institucijah EU: </w:t>
      </w:r>
      <w:r w:rsidRPr="00747BEE">
        <w:rPr>
          <w:rFonts w:cs="Arial"/>
          <w:i/>
          <w:szCs w:val="20"/>
          <w:lang w:val="sl-SI"/>
        </w:rPr>
        <w:t>začetek 2. polovice 2019</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Rok za odziv organa: </w:t>
      </w:r>
      <w:r w:rsidRPr="00747BEE">
        <w:rPr>
          <w:rFonts w:cs="Arial"/>
          <w:i/>
          <w:szCs w:val="20"/>
          <w:lang w:val="sl-SI"/>
        </w:rPr>
        <w:t>17.7.2019</w:t>
      </w:r>
    </w:p>
    <w:p w:rsidR="006D6A8B" w:rsidRPr="00747BEE" w:rsidRDefault="006D6A8B" w:rsidP="009E66CC">
      <w:pPr>
        <w:spacing w:before="20" w:after="20"/>
        <w:jc w:val="both"/>
        <w:rPr>
          <w:rFonts w:cs="Arial"/>
          <w:i/>
          <w:szCs w:val="20"/>
          <w:lang w:val="sl-SI"/>
        </w:rPr>
      </w:pPr>
      <w:r w:rsidRPr="00747BEE">
        <w:rPr>
          <w:rFonts w:cs="Arial"/>
          <w:szCs w:val="20"/>
          <w:lang w:val="sl-SI"/>
        </w:rPr>
        <w:t xml:space="preserve">Rok za obravnavo na seji Vlade in njenih odborih: </w:t>
      </w:r>
      <w:r w:rsidRPr="00747BEE">
        <w:rPr>
          <w:rFonts w:cs="Arial"/>
          <w:i/>
          <w:szCs w:val="20"/>
          <w:lang w:val="sl-SI"/>
        </w:rPr>
        <w:t>25.7.2019</w:t>
      </w:r>
    </w:p>
    <w:p w:rsidR="006D6A8B" w:rsidRPr="00747BEE" w:rsidRDefault="006D6A8B" w:rsidP="009E66CC">
      <w:pPr>
        <w:spacing w:before="20" w:after="20"/>
        <w:jc w:val="both"/>
        <w:rPr>
          <w:rFonts w:cs="Arial"/>
          <w:i/>
          <w:szCs w:val="20"/>
          <w:lang w:val="sl-SI"/>
        </w:rPr>
      </w:pPr>
      <w:r w:rsidRPr="00747BEE">
        <w:rPr>
          <w:rFonts w:cs="Arial"/>
          <w:szCs w:val="20"/>
          <w:lang w:val="sl-SI"/>
        </w:rPr>
        <w:t xml:space="preserve">Rok za obravnavo predloga stališča RS v DZ: </w:t>
      </w:r>
    </w:p>
    <w:p w:rsidR="006D6A8B" w:rsidRPr="00747BEE" w:rsidRDefault="006D6A8B" w:rsidP="009E66CC">
      <w:pPr>
        <w:spacing w:before="20" w:after="20"/>
        <w:jc w:val="both"/>
        <w:rPr>
          <w:rFonts w:cs="Arial"/>
          <w:color w:val="00B050"/>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 xml:space="preserve">Predlog z obrazložitvijo za skrajšanje oziroma podaljšanje rokov: </w:t>
      </w:r>
    </w:p>
    <w:p w:rsidR="006D6A8B" w:rsidRPr="00747BEE" w:rsidRDefault="006D6A8B" w:rsidP="009E66CC">
      <w:pPr>
        <w:spacing w:before="20" w:after="20"/>
        <w:jc w:val="both"/>
        <w:rPr>
          <w:rFonts w:cs="Arial"/>
          <w:color w:val="00B050"/>
          <w:szCs w:val="20"/>
          <w:lang w:val="sl-SI"/>
        </w:rPr>
      </w:pPr>
    </w:p>
    <w:p w:rsidR="006D6A8B" w:rsidRPr="00747BEE" w:rsidRDefault="006D6A8B" w:rsidP="009E66CC">
      <w:pPr>
        <w:spacing w:before="20" w:after="20"/>
        <w:jc w:val="both"/>
        <w:rPr>
          <w:rFonts w:cs="Arial"/>
          <w:b/>
          <w:szCs w:val="20"/>
          <w:lang w:val="sl-SI"/>
        </w:rPr>
      </w:pPr>
    </w:p>
    <w:p w:rsidR="006D6A8B" w:rsidRPr="00747BEE" w:rsidRDefault="006D6A8B" w:rsidP="009E66CC">
      <w:pPr>
        <w:spacing w:before="20" w:after="20"/>
        <w:jc w:val="both"/>
        <w:rPr>
          <w:rFonts w:cs="Arial"/>
          <w:szCs w:val="20"/>
          <w:lang w:val="sl-SI"/>
        </w:rPr>
      </w:pPr>
      <w:r w:rsidRPr="00747BEE">
        <w:rPr>
          <w:rFonts w:cs="Arial"/>
          <w:b/>
          <w:szCs w:val="20"/>
          <w:lang w:val="sl-SI"/>
        </w:rPr>
        <w:t>8. Organ, odgovoren za pripravo predloga stališča RS</w:t>
      </w:r>
      <w:r w:rsidRPr="00747BEE">
        <w:rPr>
          <w:rFonts w:cs="Arial"/>
          <w:szCs w:val="20"/>
          <w:lang w:val="sl-SI"/>
        </w:rPr>
        <w:t>:</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 xml:space="preserve">Organ: </w:t>
      </w:r>
      <w:r w:rsidRPr="00747BEE">
        <w:rPr>
          <w:rFonts w:cs="Arial"/>
          <w:i/>
          <w:szCs w:val="20"/>
          <w:lang w:val="sl-SI"/>
        </w:rPr>
        <w:t>Ministrstvo za kmetijstvo, gozdarstvo in prehrano</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Kontaktne osebe organa: </w:t>
      </w:r>
      <w:r w:rsidRPr="00747BEE">
        <w:rPr>
          <w:rFonts w:cs="Arial"/>
          <w:i/>
          <w:szCs w:val="20"/>
          <w:lang w:val="sl-SI"/>
        </w:rPr>
        <w:t>Helena Gašperlin-Pertovt, Služba za EU koordinacijo in mednarodne zadeve</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b/>
          <w:szCs w:val="20"/>
          <w:lang w:val="sl-SI"/>
        </w:rPr>
      </w:pPr>
      <w:r w:rsidRPr="00747BEE">
        <w:rPr>
          <w:rFonts w:cs="Arial"/>
          <w:b/>
          <w:szCs w:val="20"/>
          <w:lang w:val="sl-SI"/>
        </w:rPr>
        <w:t>9. Delovna skupina Vlade, organizirana za posamezno področje zadev EU</w:t>
      </w:r>
      <w:r w:rsidRPr="00747BEE">
        <w:rPr>
          <w:rFonts w:cs="Arial"/>
          <w:szCs w:val="20"/>
          <w:lang w:val="sl-SI"/>
        </w:rPr>
        <w:t>:</w:t>
      </w:r>
      <w:r w:rsidRPr="00747BEE">
        <w:rPr>
          <w:rFonts w:cs="Arial"/>
          <w:b/>
          <w:szCs w:val="20"/>
          <w:lang w:val="sl-SI"/>
        </w:rPr>
        <w:t xml:space="preserve"> </w:t>
      </w:r>
    </w:p>
    <w:p w:rsidR="006D6A8B" w:rsidRPr="00747BEE" w:rsidRDefault="006D6A8B" w:rsidP="009E66CC">
      <w:pPr>
        <w:spacing w:before="20" w:after="20"/>
        <w:jc w:val="both"/>
        <w:rPr>
          <w:rFonts w:cs="Arial"/>
          <w:b/>
          <w:szCs w:val="20"/>
          <w:lang w:val="sl-SI"/>
        </w:rPr>
      </w:pPr>
      <w:r w:rsidRPr="00747BEE">
        <w:rPr>
          <w:rFonts w:cs="Arial"/>
          <w:i/>
          <w:szCs w:val="20"/>
          <w:lang w:val="sl-SI"/>
        </w:rPr>
        <w:t>DS25 - Kmetijstvo</w:t>
      </w:r>
      <w:r w:rsidRPr="00747BEE">
        <w:rPr>
          <w:rFonts w:cs="Arial"/>
          <w:b/>
          <w:szCs w:val="20"/>
          <w:lang w:val="sl-SI"/>
        </w:rPr>
        <w:t xml:space="preserve"> </w:t>
      </w:r>
    </w:p>
    <w:p w:rsidR="006D6A8B" w:rsidRPr="00747BEE" w:rsidRDefault="006D6A8B" w:rsidP="009E66CC">
      <w:pPr>
        <w:spacing w:before="20" w:after="20"/>
        <w:jc w:val="both"/>
        <w:rPr>
          <w:rFonts w:cs="Arial"/>
          <w:b/>
          <w:i/>
          <w:color w:val="FF0000"/>
          <w:szCs w:val="20"/>
          <w:lang w:val="sl-SI"/>
        </w:rPr>
      </w:pPr>
    </w:p>
    <w:p w:rsidR="006D6A8B" w:rsidRPr="00747BEE" w:rsidRDefault="006D6A8B" w:rsidP="009E66CC">
      <w:pPr>
        <w:spacing w:before="20" w:after="20"/>
        <w:jc w:val="both"/>
        <w:rPr>
          <w:rFonts w:cs="Arial"/>
          <w:i/>
          <w:szCs w:val="20"/>
          <w:lang w:val="sl-SI"/>
        </w:rPr>
      </w:pPr>
      <w:r w:rsidRPr="00747BEE">
        <w:rPr>
          <w:rFonts w:cs="Arial"/>
          <w:szCs w:val="20"/>
          <w:lang w:val="sl-SI"/>
        </w:rPr>
        <w:t xml:space="preserve">vodilni organ: </w:t>
      </w:r>
      <w:r w:rsidRPr="00747BEE">
        <w:rPr>
          <w:rFonts w:cs="Arial"/>
          <w:i/>
          <w:szCs w:val="20"/>
          <w:lang w:val="sl-SI"/>
        </w:rPr>
        <w:t>MKGP - Ministrstvo za kmetijstvo, gozdarstvo in prehrano</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vodja delovne skupine: </w:t>
      </w:r>
      <w:r w:rsidRPr="00747BEE">
        <w:rPr>
          <w:rFonts w:cs="Arial"/>
          <w:i/>
          <w:szCs w:val="20"/>
          <w:lang w:val="sl-SI"/>
        </w:rPr>
        <w:t>dr. Darja Majkovič</w:t>
      </w:r>
    </w:p>
    <w:p w:rsidR="006D6A8B" w:rsidRPr="00747BEE" w:rsidRDefault="006D6A8B" w:rsidP="009E66CC">
      <w:pPr>
        <w:spacing w:before="20" w:after="20"/>
        <w:jc w:val="both"/>
        <w:rPr>
          <w:rFonts w:cs="Arial"/>
          <w:b/>
          <w:szCs w:val="20"/>
          <w:lang w:val="sl-SI"/>
        </w:rPr>
      </w:pPr>
    </w:p>
    <w:p w:rsidR="006D6A8B" w:rsidRPr="00747BEE" w:rsidRDefault="006D6A8B" w:rsidP="009E66CC">
      <w:pPr>
        <w:spacing w:before="20" w:after="20"/>
        <w:jc w:val="both"/>
        <w:rPr>
          <w:rFonts w:cs="Arial"/>
          <w:b/>
          <w:szCs w:val="20"/>
          <w:lang w:val="sl-SI"/>
        </w:rPr>
      </w:pPr>
      <w:r w:rsidRPr="00747BEE">
        <w:rPr>
          <w:rFonts w:cs="Arial"/>
          <w:b/>
          <w:szCs w:val="20"/>
          <w:lang w:val="sl-SI"/>
        </w:rPr>
        <w:t>Delovna skupina je predlog stališča RS obravnavala</w:t>
      </w:r>
      <w:r w:rsidRPr="00747BEE">
        <w:rPr>
          <w:rFonts w:cs="Arial"/>
          <w:szCs w:val="20"/>
          <w:lang w:val="sl-SI"/>
        </w:rPr>
        <w:t>:</w:t>
      </w:r>
      <w:r w:rsidRPr="00747BEE">
        <w:rPr>
          <w:rFonts w:cs="Arial"/>
          <w:b/>
          <w:szCs w:val="20"/>
          <w:lang w:val="sl-SI"/>
        </w:rPr>
        <w:t xml:space="preserve">  </w:t>
      </w:r>
      <w:r w:rsidRPr="00747BEE">
        <w:rPr>
          <w:rFonts w:cs="Arial"/>
          <w:i/>
          <w:szCs w:val="20"/>
          <w:lang w:val="sl-SI"/>
        </w:rPr>
        <w:t>Ne</w:t>
      </w:r>
    </w:p>
    <w:p w:rsidR="006D6A8B" w:rsidRPr="00747BEE" w:rsidRDefault="006D6A8B" w:rsidP="009E66CC">
      <w:pPr>
        <w:spacing w:before="20" w:after="20"/>
        <w:jc w:val="both"/>
        <w:rPr>
          <w:rFonts w:cs="Arial"/>
          <w:b/>
          <w:szCs w:val="20"/>
          <w:lang w:val="sl-SI"/>
        </w:rPr>
      </w:pPr>
    </w:p>
    <w:p w:rsidR="006D6A8B" w:rsidRPr="00747BEE" w:rsidRDefault="006D6A8B" w:rsidP="009E66CC">
      <w:pPr>
        <w:spacing w:before="20" w:after="20"/>
        <w:jc w:val="both"/>
        <w:rPr>
          <w:rFonts w:cs="Arial"/>
          <w:szCs w:val="20"/>
          <w:lang w:val="sl-SI"/>
        </w:rPr>
      </w:pPr>
      <w:r w:rsidRPr="00747BEE">
        <w:rPr>
          <w:rFonts w:cs="Arial"/>
          <w:b/>
          <w:szCs w:val="20"/>
          <w:lang w:val="sl-SI"/>
        </w:rPr>
        <w:t>10. Predlog stališča RS je usklajen z organi</w:t>
      </w:r>
      <w:r w:rsidRPr="00747BEE">
        <w:rPr>
          <w:rFonts w:cs="Arial"/>
          <w:szCs w:val="20"/>
          <w:lang w:val="sl-SI"/>
        </w:rPr>
        <w:t>:</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 xml:space="preserve">Organ: </w:t>
      </w:r>
      <w:r w:rsidRPr="00747BEE">
        <w:rPr>
          <w:rFonts w:cs="Arial"/>
          <w:i/>
          <w:szCs w:val="20"/>
          <w:lang w:val="sl-SI"/>
        </w:rPr>
        <w:t>Ministrstvo za finance, Ministrstvo za gospodarski razvoj in tehnologijo, Ministrstvo za zunanje zadeve</w:t>
      </w:r>
    </w:p>
    <w:p w:rsidR="006D6A8B" w:rsidRPr="00747BEE" w:rsidRDefault="006D6A8B" w:rsidP="009E66CC">
      <w:pPr>
        <w:spacing w:before="20" w:after="20"/>
        <w:jc w:val="both"/>
        <w:rPr>
          <w:rFonts w:cs="Arial"/>
          <w:szCs w:val="20"/>
          <w:lang w:val="sl-SI"/>
        </w:rPr>
      </w:pPr>
      <w:r w:rsidRPr="00747BEE">
        <w:rPr>
          <w:rFonts w:cs="Arial"/>
          <w:szCs w:val="20"/>
          <w:lang w:val="sl-SI"/>
        </w:rPr>
        <w:t xml:space="preserve">Kontaktna oseba organa: </w:t>
      </w:r>
      <w:r w:rsidRPr="00747BEE">
        <w:rPr>
          <w:rFonts w:cs="Arial"/>
          <w:i/>
          <w:szCs w:val="20"/>
          <w:lang w:val="sl-SI"/>
        </w:rPr>
        <w:t xml:space="preserve">Špela Perme, MF; </w:t>
      </w:r>
      <w:r w:rsidR="00910CFD">
        <w:rPr>
          <w:rFonts w:cs="Arial"/>
          <w:i/>
          <w:szCs w:val="20"/>
          <w:lang w:val="sl-SI"/>
        </w:rPr>
        <w:t>Andrej Piano</w:t>
      </w:r>
      <w:r w:rsidRPr="00747BEE">
        <w:rPr>
          <w:rFonts w:cs="Arial"/>
          <w:i/>
          <w:szCs w:val="20"/>
          <w:lang w:val="sl-SI"/>
        </w:rPr>
        <w:t>, MGRT; mag. Jasmina Adem-Grujič, MZZ</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b/>
          <w:bCs/>
          <w:szCs w:val="20"/>
          <w:lang w:val="sl-SI"/>
        </w:rPr>
      </w:pPr>
      <w:r w:rsidRPr="00747BEE">
        <w:rPr>
          <w:rFonts w:cs="Arial"/>
          <w:b/>
          <w:bCs/>
          <w:szCs w:val="20"/>
          <w:lang w:val="sl-SI"/>
        </w:rPr>
        <w:t>11. O predlogu stališča RS je bilo opravljeno posvetovanje z</w:t>
      </w:r>
      <w:r w:rsidRPr="00747BEE">
        <w:rPr>
          <w:rFonts w:cs="Arial"/>
          <w:bCs/>
          <w:szCs w:val="20"/>
          <w:lang w:val="sl-SI"/>
        </w:rPr>
        <w:t>:</w:t>
      </w:r>
      <w:r w:rsidRPr="00747BEE">
        <w:rPr>
          <w:rFonts w:cs="Arial"/>
          <w:b/>
          <w:bCs/>
          <w:szCs w:val="20"/>
          <w:lang w:val="sl-SI"/>
        </w:rPr>
        <w:t xml:space="preserve"> </w:t>
      </w:r>
    </w:p>
    <w:p w:rsidR="006D6A8B" w:rsidRPr="00747BEE" w:rsidRDefault="006D6A8B" w:rsidP="009E66CC">
      <w:pPr>
        <w:spacing w:before="20" w:after="20"/>
        <w:jc w:val="both"/>
        <w:rPr>
          <w:rFonts w:cs="Arial"/>
          <w:bCs/>
          <w:szCs w:val="20"/>
          <w:lang w:val="sl-SI"/>
        </w:rPr>
      </w:pPr>
    </w:p>
    <w:p w:rsidR="006D6A8B" w:rsidRPr="00747BEE" w:rsidRDefault="006D6A8B" w:rsidP="009E66CC">
      <w:pPr>
        <w:spacing w:before="20" w:after="20"/>
        <w:jc w:val="both"/>
        <w:rPr>
          <w:rFonts w:cs="Arial"/>
          <w:i/>
          <w:szCs w:val="20"/>
          <w:lang w:val="sl-SI"/>
        </w:rPr>
      </w:pPr>
    </w:p>
    <w:p w:rsidR="006D6A8B" w:rsidRPr="00747BEE" w:rsidRDefault="006D6A8B" w:rsidP="009E66CC">
      <w:pPr>
        <w:spacing w:before="20" w:after="20"/>
        <w:jc w:val="both"/>
        <w:rPr>
          <w:rFonts w:cs="Arial"/>
          <w:b/>
          <w:szCs w:val="20"/>
          <w:lang w:val="sl-SI"/>
        </w:rPr>
      </w:pPr>
      <w:r w:rsidRPr="00747BEE">
        <w:rPr>
          <w:rFonts w:cs="Arial"/>
          <w:b/>
          <w:szCs w:val="20"/>
          <w:lang w:val="sl-SI"/>
        </w:rPr>
        <w:t>12. Zahteva za obravnavo</w:t>
      </w:r>
      <w:r w:rsidRPr="00747BEE">
        <w:rPr>
          <w:rFonts w:cs="Arial"/>
          <w:szCs w:val="20"/>
          <w:lang w:val="sl-SI"/>
        </w:rPr>
        <w:t>:</w:t>
      </w:r>
      <w:r w:rsidRPr="00747BEE">
        <w:rPr>
          <w:rFonts w:cs="Arial"/>
          <w:b/>
          <w:szCs w:val="20"/>
          <w:lang w:val="sl-SI"/>
        </w:rPr>
        <w:t xml:space="preserve"> </w:t>
      </w:r>
      <w:r w:rsidRPr="00747BEE">
        <w:rPr>
          <w:rFonts w:cs="Arial"/>
          <w:i/>
          <w:szCs w:val="20"/>
          <w:lang w:val="sl-SI"/>
        </w:rPr>
        <w:t>na seji Vlade, na seji Odbora za gospodarstvo</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b/>
          <w:iCs/>
          <w:szCs w:val="20"/>
          <w:lang w:val="sl-SI"/>
        </w:rPr>
      </w:pPr>
    </w:p>
    <w:p w:rsidR="006D6A8B" w:rsidRPr="00747BEE" w:rsidRDefault="006D6A8B" w:rsidP="009E66CC">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6D6A8B" w:rsidRPr="00747BEE" w:rsidTr="009E66CC">
        <w:tc>
          <w:tcPr>
            <w:tcW w:w="3085" w:type="dxa"/>
            <w:shd w:val="clear" w:color="auto" w:fill="auto"/>
          </w:tcPr>
          <w:p w:rsidR="006D6A8B" w:rsidRPr="00747BEE" w:rsidRDefault="006D6A8B" w:rsidP="009E66CC">
            <w:pPr>
              <w:spacing w:before="20" w:after="20"/>
              <w:jc w:val="center"/>
              <w:rPr>
                <w:rFonts w:cs="Arial"/>
                <w:b/>
                <w:iCs/>
                <w:szCs w:val="20"/>
                <w:lang w:val="sl-SI"/>
              </w:rPr>
            </w:pPr>
            <w:r w:rsidRPr="00747BEE">
              <w:rPr>
                <w:rFonts w:cs="Arial"/>
                <w:b/>
                <w:iCs/>
                <w:szCs w:val="20"/>
                <w:lang w:val="sl-SI"/>
              </w:rPr>
              <w:t>dr. Aleksandra Pivec</w:t>
            </w:r>
          </w:p>
          <w:p w:rsidR="006D6A8B" w:rsidRPr="00747BEE" w:rsidRDefault="006D6A8B" w:rsidP="009E66CC">
            <w:pPr>
              <w:spacing w:before="20" w:after="20"/>
              <w:jc w:val="center"/>
              <w:rPr>
                <w:rFonts w:cs="Arial"/>
                <w:b/>
                <w:iCs/>
                <w:szCs w:val="20"/>
                <w:lang w:val="sl-SI"/>
              </w:rPr>
            </w:pPr>
            <w:r w:rsidRPr="00747BEE">
              <w:rPr>
                <w:rFonts w:cs="Arial"/>
                <w:b/>
                <w:iCs/>
                <w:szCs w:val="20"/>
                <w:lang w:val="sl-SI"/>
              </w:rPr>
              <w:t>MINISTRICA</w:t>
            </w:r>
          </w:p>
        </w:tc>
      </w:tr>
    </w:tbl>
    <w:p w:rsidR="006D6A8B" w:rsidRPr="00747BEE" w:rsidRDefault="006D6A8B" w:rsidP="009E66CC">
      <w:pPr>
        <w:tabs>
          <w:tab w:val="center" w:pos="6804"/>
        </w:tabs>
        <w:spacing w:before="20" w:after="20"/>
        <w:rPr>
          <w:rFonts w:cs="Arial"/>
          <w:b/>
          <w:iCs/>
          <w:szCs w:val="20"/>
          <w:lang w:val="sl-SI"/>
        </w:rPr>
      </w:pPr>
      <w:r w:rsidRPr="00747BEE">
        <w:rPr>
          <w:rFonts w:cs="Arial"/>
          <w:b/>
          <w:iCs/>
          <w:szCs w:val="20"/>
          <w:lang w:val="sl-SI"/>
        </w:rPr>
        <w:br w:type="page"/>
      </w:r>
    </w:p>
    <w:p w:rsidR="006D6A8B" w:rsidRPr="00747BEE" w:rsidRDefault="006D6A8B" w:rsidP="009E66CC">
      <w:pPr>
        <w:spacing w:before="20" w:after="20"/>
        <w:jc w:val="center"/>
        <w:rPr>
          <w:rFonts w:cs="Arial"/>
          <w:bCs/>
          <w:szCs w:val="20"/>
          <w:lang w:val="sl-SI"/>
        </w:rPr>
      </w:pPr>
      <w:r w:rsidRPr="00747BEE">
        <w:rPr>
          <w:rFonts w:cs="Arial"/>
          <w:bCs/>
          <w:szCs w:val="20"/>
          <w:lang w:val="sl-SI"/>
        </w:rPr>
        <w:t>II.</w:t>
      </w:r>
    </w:p>
    <w:p w:rsidR="006D6A8B" w:rsidRPr="00747BEE" w:rsidRDefault="006D6A8B" w:rsidP="009E66CC">
      <w:pPr>
        <w:spacing w:before="20" w:after="20"/>
        <w:jc w:val="center"/>
        <w:rPr>
          <w:rFonts w:cs="Arial"/>
          <w:b/>
          <w:szCs w:val="20"/>
          <w:lang w:val="sl-SI"/>
        </w:rPr>
      </w:pPr>
      <w:r w:rsidRPr="00747BEE">
        <w:rPr>
          <w:rFonts w:cs="Arial"/>
          <w:b/>
          <w:szCs w:val="20"/>
          <w:lang w:val="sl-SI"/>
        </w:rPr>
        <w:t>PREDLOG</w:t>
      </w:r>
    </w:p>
    <w:p w:rsidR="006D6A8B" w:rsidRPr="00747BEE" w:rsidRDefault="006D6A8B" w:rsidP="009E66CC">
      <w:pPr>
        <w:spacing w:before="20" w:after="20"/>
        <w:jc w:val="center"/>
        <w:rPr>
          <w:rFonts w:cs="Arial"/>
          <w:b/>
          <w:szCs w:val="20"/>
          <w:lang w:val="sl-SI"/>
        </w:rPr>
      </w:pPr>
    </w:p>
    <w:p w:rsidR="006D6A8B" w:rsidRPr="00747BEE" w:rsidRDefault="006D6A8B" w:rsidP="009E66CC">
      <w:pPr>
        <w:spacing w:before="20" w:after="20"/>
        <w:jc w:val="center"/>
        <w:rPr>
          <w:rFonts w:cs="Arial"/>
          <w:szCs w:val="20"/>
          <w:lang w:val="sl-SI"/>
        </w:rPr>
      </w:pPr>
      <w:r w:rsidRPr="00747BEE">
        <w:rPr>
          <w:rFonts w:cs="Arial"/>
          <w:b/>
          <w:szCs w:val="20"/>
          <w:lang w:val="sl-SI"/>
        </w:rPr>
        <w:t>STALIŠČE RS</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6D6A8B" w:rsidRPr="00747BEE" w:rsidRDefault="006D6A8B" w:rsidP="009E66CC">
      <w:pPr>
        <w:spacing w:before="20" w:after="20"/>
        <w:jc w:val="both"/>
        <w:rPr>
          <w:rFonts w:cs="Arial"/>
          <w:b/>
          <w:i/>
          <w:szCs w:val="20"/>
          <w:lang w:val="sl-SI"/>
        </w:rPr>
      </w:pPr>
    </w:p>
    <w:p w:rsidR="006D6A8B" w:rsidRPr="00747BEE" w:rsidRDefault="006D6A8B" w:rsidP="009E66CC">
      <w:pPr>
        <w:spacing w:before="20" w:after="20"/>
        <w:jc w:val="both"/>
        <w:rPr>
          <w:rFonts w:cs="Arial"/>
          <w:b/>
          <w:iCs/>
          <w:szCs w:val="20"/>
          <w:lang w:val="sl-SI"/>
        </w:rPr>
      </w:pPr>
      <w:r w:rsidRPr="00747BEE">
        <w:rPr>
          <w:rFonts w:cs="Arial"/>
          <w:b/>
          <w:iCs/>
          <w:szCs w:val="20"/>
          <w:lang w:val="sl-SI"/>
        </w:rPr>
        <w:t>A)</w:t>
      </w:r>
    </w:p>
    <w:p w:rsidR="006D6A8B" w:rsidRPr="00747BEE" w:rsidRDefault="006D6A8B" w:rsidP="009E66CC">
      <w:pPr>
        <w:spacing w:before="20" w:after="20"/>
        <w:jc w:val="both"/>
        <w:rPr>
          <w:rFonts w:cs="Arial"/>
          <w:i/>
          <w:iCs/>
          <w:szCs w:val="20"/>
          <w:lang w:val="sl-SI"/>
        </w:rPr>
      </w:pPr>
      <w:r w:rsidRPr="00747BEE">
        <w:rPr>
          <w:rFonts w:cs="Arial"/>
          <w:iCs/>
          <w:szCs w:val="20"/>
          <w:lang w:val="sl-SI"/>
        </w:rPr>
        <w:t>Republika Slovenija je sprejela (določila predlog)</w:t>
      </w:r>
    </w:p>
    <w:p w:rsidR="006D6A8B" w:rsidRPr="00747BEE" w:rsidRDefault="006D6A8B" w:rsidP="009E66CC">
      <w:pPr>
        <w:spacing w:before="20" w:after="20"/>
        <w:jc w:val="both"/>
        <w:rPr>
          <w:rFonts w:cs="Arial"/>
          <w:i/>
          <w:szCs w:val="20"/>
          <w:lang w:val="sl-SI"/>
        </w:rPr>
      </w:pPr>
      <w:r w:rsidRPr="00747BEE">
        <w:rPr>
          <w:rFonts w:cs="Arial"/>
          <w:b/>
          <w:i/>
          <w:szCs w:val="20"/>
          <w:lang w:val="sl-SI"/>
        </w:rPr>
        <w:t>Stališče Republike Slovenije</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Vlada Republike Slovenije je sprejela na podlagi 49.h člena Poslovnika Vlade Republike Slovenije stališče Republike Slovenije k zadevi Predlog sklepa Sveta o stališču, ki se zastopa v imenu Evropske unije v Mednarodnem svetu za sladkor v zvezi s podaljšanjem Mednarodnega sporazuma o sladkorju iz leta 1992 - 10632/19, ki se glasi:</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Republika Slovenija je preučila predlog sklepa Sveta o stališču, ki se zastopa v imenu Evropske unije v Mednarodnem svetu za sladkor v zvezi s podaljšanjem Mednarodnega sporazuma o sladkorju iz leta 1992 in mu ne namerava nasprotovati.</w:t>
      </w:r>
    </w:p>
    <w:p w:rsidR="006D6A8B" w:rsidRPr="00747BEE" w:rsidRDefault="006D6A8B" w:rsidP="009E66CC">
      <w:pPr>
        <w:spacing w:before="20" w:after="20"/>
        <w:jc w:val="both"/>
        <w:rPr>
          <w:rFonts w:cs="Arial"/>
          <w:b/>
          <w:iCs/>
          <w:szCs w:val="20"/>
          <w:lang w:val="sl-SI"/>
        </w:rPr>
      </w:pPr>
    </w:p>
    <w:p w:rsidR="006D6A8B" w:rsidRPr="00747BEE" w:rsidRDefault="006D6A8B" w:rsidP="009E66CC">
      <w:pPr>
        <w:spacing w:before="20" w:after="20"/>
        <w:jc w:val="both"/>
        <w:rPr>
          <w:rFonts w:cs="Arial"/>
          <w:b/>
          <w:i/>
          <w:iCs/>
          <w:szCs w:val="20"/>
          <w:lang w:val="sl-SI"/>
        </w:rPr>
      </w:pPr>
      <w:r w:rsidRPr="00747BEE">
        <w:rPr>
          <w:rFonts w:cs="Arial"/>
          <w:b/>
          <w:iCs/>
          <w:szCs w:val="20"/>
          <w:lang w:val="sl-SI"/>
        </w:rPr>
        <w:t>B)</w:t>
      </w:r>
      <w:r w:rsidRPr="00747BEE">
        <w:rPr>
          <w:rFonts w:cs="Arial"/>
          <w:i/>
          <w:iCs/>
          <w:szCs w:val="20"/>
          <w:lang w:val="sl-SI"/>
        </w:rPr>
        <w:t xml:space="preserve"> (</w:t>
      </w:r>
      <w:r w:rsidRPr="00747BEE">
        <w:rPr>
          <w:rFonts w:cs="Arial"/>
          <w:b/>
          <w:i/>
          <w:iCs/>
          <w:szCs w:val="20"/>
          <w:lang w:val="sl-SI"/>
        </w:rPr>
        <w:t>Za zakonodajne akte in odločitve politične narave)</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Cs/>
          <w:szCs w:val="20"/>
          <w:lang w:val="sl-SI"/>
        </w:rPr>
      </w:pPr>
      <w:r w:rsidRPr="00747BEE">
        <w:rPr>
          <w:rFonts w:cs="Arial"/>
          <w:b/>
          <w:iCs/>
          <w:szCs w:val="20"/>
          <w:lang w:val="sl-SI"/>
        </w:rPr>
        <w:t>POGLAVITNE REŠITVE IN CILJI PREDLOGA ZADEVE EU</w:t>
      </w:r>
      <w:r w:rsidRPr="00747BEE">
        <w:rPr>
          <w:rFonts w:cs="Arial"/>
          <w:iCs/>
          <w:szCs w:val="20"/>
          <w:lang w:val="sl-SI"/>
        </w:rPr>
        <w:t>:</w:t>
      </w:r>
      <w:r w:rsidRPr="00747BEE">
        <w:rPr>
          <w:rFonts w:cs="Arial"/>
          <w:b/>
          <w:i/>
          <w:iCs/>
          <w:color w:val="0070C0"/>
          <w:szCs w:val="20"/>
          <w:lang w:val="sl-SI"/>
        </w:rPr>
        <w:t xml:space="preserve"> </w:t>
      </w:r>
    </w:p>
    <w:p w:rsidR="006D6A8B" w:rsidRPr="00747BEE" w:rsidRDefault="006D6A8B" w:rsidP="009E66CC">
      <w:pPr>
        <w:spacing w:before="20" w:after="20"/>
        <w:jc w:val="both"/>
        <w:rPr>
          <w:rFonts w:cs="Arial"/>
          <w:i/>
          <w:iCs/>
          <w:szCs w:val="20"/>
          <w:lang w:val="sl-SI"/>
        </w:rPr>
      </w:pPr>
      <w:r w:rsidRPr="00747BEE">
        <w:rPr>
          <w:rFonts w:cs="Arial"/>
          <w:i/>
          <w:iCs/>
          <w:szCs w:val="20"/>
          <w:lang w:val="sl-SI"/>
        </w:rPr>
        <w:t xml:space="preserve">Predlog sklepa Sveta se nanaša na sklep o določitvi stališča, ki se v imenu Unije zastopa v Mednarodnem svetu za sladkor v zvezi s predvidenim sprejetjem odločitve o podaljšanju Mednarodnega sporazuma o sladkorju iz leta 1992 (v nadaljevanju: Sporazum) do 31. decembra 2021. </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 xml:space="preserve">Cilj Sporazuma je zagotoviti okrepljeno mednarodno sodelovanje v zvezi s sladkorjem na svetovnih trgih in povezanimi vprašanji, oblikovati forum za medvladna posvetovanja o sladkorju in načinih za izboljšanje svetovnega gospodarstva na tem trgu, poenostaviti trgovanje s sladkorjem in drugimi sladili z zbiranjem in širjenjem informacij o dogajanju na tem področju ter spodbujati vse večje povpraševanje po sladkorju, zlasti za netradicionalne rabe.  </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 xml:space="preserve">Sporazum je bil prvotno sklenjen za obdobje treh let (t.j. do 31. decembra 1995) in se je od takrat redno podaljševal za nadaljnja obdobja dveh let, kot je določeno v členu 45 Sporazuma. Sporazum je bil nazadnje podaljšan decembra 2017 in je veljaven do 31. decembra 2019. Podaljšanje Sporazuma bo zajemalo obdobje od 1. januarja 2020 do 31. decembra 2021. </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 xml:space="preserve">Mednarodni svet za sladkor bo na svojem 55. zasedanju 19. julija 2019 odločal o podaljšanju Sporazuma do 31. decembra 2021. </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Pred odločitvijo o podaljšanju Sporazuma bo Mednarodni svet za sladkor na svojem 55. zasedanju glasoval tudi o predlogu za spremembo Sporazuma, ki ga je predložila Unija. Navedeni predlog je rezultat pogajanj, ki jih je izvedla Komisija v skladu s pooblastilom Sveta, da v imenu Unije začne pogajanja za spremembo Sporazuma, kot je določeno v Sklepu Sveta z dne 23. novembra 2017 o pooblastilu za začetek pogajanj o spremembi Mednarodnega sporazuma o sladkorju iz leta 1992. Morebitna zavrnitev predloga za spremembo Sporazuma bi bila v nasprotju s cilji Unije za posodobitev Sporazuma in bi s tem postavila pod vprašanj koristi podaljšanja Sporazuma.</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S tem sklepom Sveta se predlaga stališče, ki ga Komisija zastopa v imenu Unije, in sicer, da se na 55. zasedanju Mednarodnega sveta za sladkor glasuje za podaljšanje Mednarodnega sporazuma o sladkorju iz leta 1992 za nadaljnje obdobje največ dveh let do 31. decembra 2021. Pri čemer pa v kolikor Mednarodni svet za sladkor ne bo najprej glasoval za predlog o spremembi Sporazuma, se Komisija vzdrži nadaljnjega glasovanja o navedeni zadevi Komisija in s tem prepreči, da se soglasno sprejme odločitev o podaljšanju Mednarodnega sporazuma o sladkorju iz leta 1992.</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
          <w:iCs/>
          <w:szCs w:val="20"/>
          <w:lang w:val="sl-SI"/>
        </w:rPr>
      </w:pPr>
      <w:r w:rsidRPr="00747BEE">
        <w:rPr>
          <w:rFonts w:cs="Arial"/>
          <w:i/>
          <w:iCs/>
          <w:szCs w:val="20"/>
          <w:lang w:val="sl-SI"/>
        </w:rPr>
        <w:t xml:space="preserve">Republika Slovenija je preučila predlog sklepa Sveta o stališču, ki se zastopa v imenu Evropske unije v Mednarodnem svetu za sladkor v zvezi s podaljšanjem Mednarodnega sporazuma o sladkorju iz leta 1992 in mu ne namerava nasprotovati. </w:t>
      </w:r>
    </w:p>
    <w:p w:rsidR="006D6A8B" w:rsidRPr="00747BEE" w:rsidRDefault="006D6A8B" w:rsidP="009E66CC">
      <w:pPr>
        <w:spacing w:before="20" w:after="20"/>
        <w:jc w:val="both"/>
        <w:rPr>
          <w:rFonts w:cs="Arial"/>
          <w:i/>
          <w:iCs/>
          <w:szCs w:val="20"/>
          <w:lang w:val="sl-SI"/>
        </w:rPr>
      </w:pPr>
    </w:p>
    <w:p w:rsidR="006D6A8B" w:rsidRPr="00747BEE" w:rsidRDefault="006D6A8B" w:rsidP="009E66CC">
      <w:pPr>
        <w:spacing w:before="20" w:after="20"/>
        <w:jc w:val="both"/>
        <w:rPr>
          <w:rFonts w:cs="Arial"/>
          <w:iCs/>
          <w:szCs w:val="20"/>
          <w:lang w:val="sl-SI"/>
        </w:rPr>
      </w:pPr>
    </w:p>
    <w:p w:rsidR="006D6A8B" w:rsidRPr="00747BEE" w:rsidRDefault="006D6A8B" w:rsidP="009E66CC">
      <w:pPr>
        <w:spacing w:before="20" w:after="20"/>
        <w:jc w:val="both"/>
        <w:rPr>
          <w:rFonts w:cs="Arial"/>
          <w:iCs/>
          <w:szCs w:val="20"/>
          <w:lang w:val="sl-SI"/>
        </w:rPr>
      </w:pPr>
      <w:r w:rsidRPr="00747BEE">
        <w:rPr>
          <w:rFonts w:cs="Arial"/>
          <w:b/>
          <w:iCs/>
          <w:szCs w:val="20"/>
          <w:lang w:val="sl-SI"/>
        </w:rPr>
        <w:t>OCENA VPLIVOV IN POSLEDIC PREDLOGA ZADEVE EU</w:t>
      </w:r>
      <w:r w:rsidRPr="00747BEE">
        <w:rPr>
          <w:rFonts w:cs="Arial"/>
          <w:iCs/>
          <w:szCs w:val="20"/>
          <w:lang w:val="sl-SI"/>
        </w:rPr>
        <w:t xml:space="preserve">: </w:t>
      </w:r>
    </w:p>
    <w:p w:rsidR="006D6A8B" w:rsidRPr="00747BEE" w:rsidRDefault="006D6A8B" w:rsidP="009E66CC">
      <w:pPr>
        <w:spacing w:before="20" w:after="20"/>
        <w:jc w:val="both"/>
        <w:rPr>
          <w:rFonts w:cs="Arial"/>
          <w:i/>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Vpliv na pravni red</w:t>
      </w:r>
    </w:p>
    <w:p w:rsidR="006D6A8B" w:rsidRPr="00747BEE" w:rsidRDefault="006D6A8B" w:rsidP="009E66CC">
      <w:pPr>
        <w:spacing w:before="20" w:after="20"/>
        <w:jc w:val="both"/>
        <w:rPr>
          <w:rFonts w:cs="Arial"/>
          <w:i/>
          <w:szCs w:val="20"/>
          <w:lang w:val="sl-SI"/>
        </w:rPr>
      </w:pPr>
      <w:r w:rsidRPr="00747BEE">
        <w:rPr>
          <w:rFonts w:cs="Arial"/>
          <w:i/>
          <w:szCs w:val="20"/>
          <w:lang w:val="sl-SI"/>
        </w:rPr>
        <w:t>Ni vpliva na pravni red.</w:t>
      </w:r>
    </w:p>
    <w:p w:rsidR="006D6A8B" w:rsidRPr="00747BEE" w:rsidRDefault="006D6A8B" w:rsidP="009E66CC">
      <w:pPr>
        <w:spacing w:before="20" w:after="20"/>
        <w:jc w:val="both"/>
        <w:rPr>
          <w:rFonts w:cs="Arial"/>
          <w:i/>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Posledice za proračun</w:t>
      </w:r>
    </w:p>
    <w:p w:rsidR="006D6A8B" w:rsidRPr="00747BEE" w:rsidRDefault="006D6A8B" w:rsidP="009E66CC">
      <w:pPr>
        <w:spacing w:before="20" w:after="20"/>
        <w:jc w:val="both"/>
        <w:rPr>
          <w:rFonts w:cs="Arial"/>
          <w:i/>
          <w:szCs w:val="20"/>
          <w:lang w:val="sl-SI"/>
        </w:rPr>
      </w:pPr>
      <w:r w:rsidRPr="00747BEE">
        <w:rPr>
          <w:rFonts w:cs="Arial"/>
          <w:i/>
          <w:szCs w:val="20"/>
          <w:lang w:val="sl-SI"/>
        </w:rPr>
        <w:t>Ni posledic za proračun RS. Prispevek iz proračuna EU znaša za leto 2020 približno 0,52 mio EUR in za leto 2021 0,48 mio EUR. Znesek, ki ga je treba dejansko plačati, se lahko razlikuje glede na končno število glasov, določeno za EU, znesek, ki ga je treba plačati na glas v GBP, ter devizni tečaj EUR/GBP. Sredstva so zagotovljena v proračuna EU - proračunska postavka Poglavje 05 06 – MEDNARODNI VIDIKI NA PODROČJU „KMETIJSTVO IN RAZVOJ PODEŽELJA“ - 05 06 01 Mednarodni kmetijski sporazumi.</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Vpliv na gospodarstvo</w:t>
      </w:r>
    </w:p>
    <w:p w:rsidR="006D6A8B" w:rsidRPr="00747BEE" w:rsidRDefault="006D6A8B" w:rsidP="009E66CC">
      <w:pPr>
        <w:spacing w:before="20" w:after="20"/>
        <w:jc w:val="both"/>
        <w:rPr>
          <w:rFonts w:cs="Arial"/>
          <w:i/>
          <w:szCs w:val="20"/>
          <w:lang w:val="sl-SI"/>
        </w:rPr>
      </w:pPr>
      <w:r w:rsidRPr="00747BEE">
        <w:rPr>
          <w:rFonts w:cs="Arial"/>
          <w:i/>
          <w:szCs w:val="20"/>
          <w:lang w:val="sl-SI"/>
        </w:rPr>
        <w:t>Ni vpliva na gospodarstvo.</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Vpliv na javno upravo</w:t>
      </w:r>
    </w:p>
    <w:p w:rsidR="006D6A8B" w:rsidRPr="00747BEE" w:rsidRDefault="006D6A8B" w:rsidP="009E66CC">
      <w:pPr>
        <w:spacing w:before="20" w:after="20"/>
        <w:jc w:val="both"/>
        <w:rPr>
          <w:rFonts w:cs="Arial"/>
          <w:i/>
          <w:szCs w:val="20"/>
          <w:lang w:val="sl-SI"/>
        </w:rPr>
      </w:pPr>
      <w:r w:rsidRPr="00747BEE">
        <w:rPr>
          <w:rFonts w:cs="Arial"/>
          <w:i/>
          <w:szCs w:val="20"/>
          <w:lang w:val="sl-SI"/>
        </w:rPr>
        <w:t>Ni vpliva na javno upravo.</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Vpliv na okolje</w:t>
      </w:r>
    </w:p>
    <w:p w:rsidR="006D6A8B" w:rsidRPr="00747BEE" w:rsidRDefault="006D6A8B" w:rsidP="009E66CC">
      <w:pPr>
        <w:spacing w:before="20" w:after="20"/>
        <w:jc w:val="both"/>
        <w:rPr>
          <w:rFonts w:cs="Arial"/>
          <w:i/>
          <w:szCs w:val="20"/>
          <w:lang w:val="sl-SI"/>
        </w:rPr>
      </w:pPr>
      <w:r w:rsidRPr="00747BEE">
        <w:rPr>
          <w:rFonts w:cs="Arial"/>
          <w:i/>
          <w:szCs w:val="20"/>
          <w:lang w:val="sl-SI"/>
        </w:rPr>
        <w:t>Ni vpliva na okolje.</w:t>
      </w:r>
    </w:p>
    <w:p w:rsidR="006D6A8B" w:rsidRPr="00747BEE" w:rsidRDefault="006D6A8B" w:rsidP="009E66CC">
      <w:pPr>
        <w:spacing w:before="20" w:after="20"/>
        <w:jc w:val="both"/>
        <w:rPr>
          <w:rFonts w:cs="Arial"/>
          <w:szCs w:val="20"/>
          <w:lang w:val="sl-SI"/>
        </w:rPr>
      </w:pPr>
    </w:p>
    <w:p w:rsidR="006D6A8B" w:rsidRPr="00747BEE" w:rsidRDefault="006D6A8B" w:rsidP="009E66CC">
      <w:pPr>
        <w:spacing w:before="20" w:after="20"/>
        <w:jc w:val="both"/>
        <w:rPr>
          <w:rFonts w:cs="Arial"/>
          <w:szCs w:val="20"/>
          <w:lang w:val="sl-SI"/>
        </w:rPr>
      </w:pPr>
      <w:r w:rsidRPr="00747BEE">
        <w:rPr>
          <w:rFonts w:cs="Arial"/>
          <w:szCs w:val="20"/>
          <w:lang w:val="sl-SI"/>
        </w:rPr>
        <w:t>Drugo</w:t>
      </w:r>
    </w:p>
    <w:p w:rsidR="006D6A8B" w:rsidRPr="00747BEE" w:rsidRDefault="006D6A8B" w:rsidP="009E66CC">
      <w:pPr>
        <w:spacing w:before="20" w:after="20"/>
        <w:jc w:val="both"/>
        <w:rPr>
          <w:rFonts w:cs="Arial"/>
          <w:i/>
          <w:szCs w:val="20"/>
          <w:lang w:val="sl-SI"/>
        </w:rPr>
      </w:pPr>
    </w:p>
    <w:p w:rsidR="006D6A8B" w:rsidRPr="00747BEE" w:rsidRDefault="006D6A8B" w:rsidP="009E66CC">
      <w:pPr>
        <w:spacing w:before="20" w:after="20"/>
        <w:jc w:val="both"/>
        <w:rPr>
          <w:rFonts w:cs="Arial"/>
          <w:b/>
          <w:bCs/>
          <w:i/>
          <w:szCs w:val="20"/>
          <w:lang w:val="sl-SI"/>
        </w:rPr>
      </w:pPr>
      <w:r w:rsidRPr="00747BEE">
        <w:rPr>
          <w:rFonts w:cs="Arial"/>
          <w:b/>
          <w:bCs/>
          <w:i/>
          <w:szCs w:val="20"/>
          <w:lang w:val="sl-SI"/>
        </w:rPr>
        <w:t xml:space="preserve"> </w:t>
      </w:r>
    </w:p>
    <w:p w:rsidR="006D6A8B" w:rsidRPr="00747BEE" w:rsidRDefault="006D6A8B" w:rsidP="009E66CC">
      <w:pPr>
        <w:spacing w:before="20" w:after="20"/>
        <w:jc w:val="both"/>
        <w:rPr>
          <w:rFonts w:cs="Arial"/>
          <w:b/>
          <w:szCs w:val="20"/>
          <w:lang w:val="sl-SI"/>
        </w:rPr>
      </w:pPr>
      <w:r w:rsidRPr="00747BEE">
        <w:rPr>
          <w:rFonts w:cs="Arial"/>
          <w:b/>
          <w:szCs w:val="20"/>
          <w:lang w:val="sl-SI"/>
        </w:rPr>
        <w:t>C)</w:t>
      </w:r>
    </w:p>
    <w:p w:rsidR="006D6A8B" w:rsidRPr="00747BEE" w:rsidRDefault="006D6A8B" w:rsidP="009E66CC">
      <w:pPr>
        <w:spacing w:before="20" w:after="20"/>
        <w:jc w:val="both"/>
        <w:rPr>
          <w:rFonts w:cs="Arial"/>
          <w:b/>
          <w:iCs/>
          <w:szCs w:val="20"/>
          <w:lang w:val="sl-SI"/>
        </w:rPr>
      </w:pPr>
      <w:r w:rsidRPr="00747BEE">
        <w:rPr>
          <w:rFonts w:cs="Arial"/>
          <w:b/>
          <w:iCs/>
          <w:szCs w:val="20"/>
          <w:lang w:val="sl-SI"/>
        </w:rPr>
        <w:t>Predstavniki RS, ki bodo zastopali stališče RS v institucijah EU</w:t>
      </w:r>
      <w:r w:rsidRPr="00747BEE">
        <w:rPr>
          <w:rFonts w:cs="Arial"/>
          <w:iCs/>
          <w:szCs w:val="20"/>
          <w:lang w:val="sl-SI"/>
        </w:rPr>
        <w:t>:</w:t>
      </w:r>
      <w:r w:rsidRPr="00747BEE">
        <w:rPr>
          <w:rFonts w:cs="Arial"/>
          <w:b/>
          <w:iCs/>
          <w:szCs w:val="20"/>
          <w:lang w:val="sl-SI"/>
        </w:rPr>
        <w:t xml:space="preserve"> </w:t>
      </w:r>
    </w:p>
    <w:p w:rsidR="006D6A8B" w:rsidRPr="00747BEE" w:rsidRDefault="006D6A8B" w:rsidP="009E66CC">
      <w:pPr>
        <w:spacing w:before="20" w:after="20"/>
        <w:jc w:val="both"/>
        <w:rPr>
          <w:rFonts w:cs="Arial"/>
          <w:b/>
          <w:iCs/>
          <w:szCs w:val="20"/>
          <w:lang w:val="sl-SI"/>
        </w:rPr>
      </w:pPr>
      <w:r w:rsidRPr="00747BEE">
        <w:rPr>
          <w:rFonts w:cs="Arial"/>
          <w:b/>
          <w:i/>
          <w:iCs/>
          <w:szCs w:val="20"/>
          <w:lang w:val="sl-SI"/>
        </w:rPr>
        <w:t>dr. Aleksandra Pivec, ministrica; mag. Tanja Strniša, državna sekretarka; dr. Jože Podgoršek, državni sekretar; Maša Žagar, SPBR</w:t>
      </w:r>
    </w:p>
    <w:p w:rsidR="006D6A8B" w:rsidRPr="00747BEE" w:rsidRDefault="006D6A8B" w:rsidP="009E66CC">
      <w:pPr>
        <w:spacing w:before="20" w:after="20"/>
        <w:jc w:val="both"/>
        <w:rPr>
          <w:rFonts w:cs="Arial"/>
          <w:szCs w:val="20"/>
          <w:lang w:val="sl-SI"/>
        </w:rPr>
      </w:pPr>
    </w:p>
    <w:p w:rsidR="007D75CF" w:rsidRPr="00747BEE" w:rsidRDefault="007D75CF" w:rsidP="0024718A">
      <w:pPr>
        <w:rPr>
          <w:lang w:val="sl-SI"/>
        </w:rPr>
      </w:pPr>
    </w:p>
    <w:sectPr w:rsidR="007D75CF" w:rsidRPr="00747BEE"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561" w:rsidRDefault="003D6561">
      <w:r>
        <w:separator/>
      </w:r>
    </w:p>
  </w:endnote>
  <w:endnote w:type="continuationSeparator" w:id="0">
    <w:p w:rsidR="003D6561" w:rsidRDefault="003D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7335068B-2C4E-4E26-8FE3-D6ECF7BF8B4F}"/>
    <w:embedBold r:id="rId2" w:fontKey="{6FB2BA7F-901E-44D9-9A6D-AAEAFE78AFFC}"/>
    <w:embedItalic r:id="rId3" w:fontKey="{6B5424AA-B1DB-45D0-8DBA-53D7E297051C}"/>
    <w:embedBoldItalic r:id="rId4" w:fontKey="{E1F92AB3-7C81-4908-9513-E41EDE051CCA}"/>
  </w:font>
  <w:font w:name="Arial">
    <w:panose1 w:val="020B0604020202020204"/>
    <w:charset w:val="EE"/>
    <w:family w:val="swiss"/>
    <w:pitch w:val="variable"/>
    <w:sig w:usb0="E0002AFF" w:usb1="C0007843" w:usb2="00000009" w:usb3="00000000" w:csb0="000001FF" w:csb1="00000000"/>
    <w:embedRegular r:id="rId5" w:fontKey="{CED5E55C-6338-4996-8651-4334EE793CF5}"/>
    <w:embedBold r:id="rId6" w:fontKey="{7D810A7A-232E-4700-AD7A-3372392E1062}"/>
    <w:embedItalic r:id="rId7" w:fontKey="{5C069CB7-CFFB-45E6-AE2B-DFB14D617914}"/>
    <w:embedBoldItalic r:id="rId8" w:fontKey="{A7756699-ACBE-4112-A0E7-3279BCB183E4}"/>
  </w:font>
  <w:font w:name="Tahoma">
    <w:panose1 w:val="020B0604030504040204"/>
    <w:charset w:val="EE"/>
    <w:family w:val="swiss"/>
    <w:pitch w:val="variable"/>
    <w:sig w:usb0="E1002EFF" w:usb1="C000605B" w:usb2="00000029" w:usb3="00000000" w:csb0="000101FF" w:csb1="00000000"/>
    <w:embedRegular r:id="rId9" w:fontKey="{F741915D-C649-4EB2-90C9-55CBE711DE6F}"/>
  </w:font>
  <w:font w:name="Republika">
    <w:panose1 w:val="02000506040000020004"/>
    <w:charset w:val="EE"/>
    <w:family w:val="auto"/>
    <w:pitch w:val="variable"/>
    <w:sig w:usb0="A00000FF" w:usb1="4000205B" w:usb2="00000000" w:usb3="00000000" w:csb0="00000093" w:csb1="00000000"/>
    <w:embedRegular r:id="rId10" w:fontKey="{29B08896-8531-487F-821E-26D7C4995AF9}"/>
  </w:font>
  <w:font w:name="Republika Bold">
    <w:altName w:val="Courier New"/>
    <w:panose1 w:val="02000806030000020004"/>
    <w:charset w:val="00"/>
    <w:family w:val="auto"/>
    <w:pitch w:val="variable"/>
    <w:sig w:usb0="03000000" w:usb1="00000000" w:usb2="00000000" w:usb3="00000000" w:csb0="00000001" w:csb1="00000000"/>
    <w:embedBold r:id="rId11" w:fontKey="{1B5DC91A-DEF0-4218-8628-78FAED34F6F3}"/>
  </w:font>
  <w:font w:name="Cambria">
    <w:panose1 w:val="02040503050406030204"/>
    <w:charset w:val="EE"/>
    <w:family w:val="roman"/>
    <w:pitch w:val="variable"/>
    <w:sig w:usb0="E00002FF" w:usb1="400004FF" w:usb2="00000000" w:usb3="00000000" w:csb0="0000019F" w:csb1="00000000"/>
    <w:embedRegular r:id="rId12" w:fontKey="{380180C3-726C-4BB9-94B1-1B18FBAE5E9E}"/>
  </w:font>
  <w:font w:name="Calibri">
    <w:panose1 w:val="020F0502020204030204"/>
    <w:charset w:val="EE"/>
    <w:family w:val="swiss"/>
    <w:pitch w:val="variable"/>
    <w:sig w:usb0="E00002FF" w:usb1="4000ACFF" w:usb2="00000001" w:usb3="00000000" w:csb0="0000019F" w:csb1="00000000"/>
    <w:embedRegular r:id="rId13" w:fontKey="{F75FD52D-A93C-489F-89B6-CDA2BE605D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8B" w:rsidRDefault="006D6A8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8B" w:rsidRDefault="006D6A8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8B" w:rsidRDefault="006D6A8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561" w:rsidRDefault="003D6561">
      <w:r>
        <w:separator/>
      </w:r>
    </w:p>
  </w:footnote>
  <w:footnote w:type="continuationSeparator" w:id="0">
    <w:p w:rsidR="003D6561" w:rsidRDefault="003D6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8B" w:rsidRDefault="006D6A8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6E29DD"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6E29DD"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4B276A">
      <w:rPr>
        <w:rFonts w:cs="Arial"/>
        <w:sz w:val="16"/>
        <w:lang w:val="sl-SI"/>
      </w:rPr>
      <w:t>www.mkgp</w:t>
    </w:r>
    <w:r w:rsidR="006D3DFE">
      <w:rPr>
        <w:rFonts w:cs="Arial"/>
        <w:sz w:val="16"/>
        <w:lang w:val="sl-SI"/>
      </w:rPr>
      <w:t>.gov.si</w:t>
    </w:r>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3636BF"/>
    <w:rsid w:val="0037479F"/>
    <w:rsid w:val="003845B4"/>
    <w:rsid w:val="00387B1A"/>
    <w:rsid w:val="003D6561"/>
    <w:rsid w:val="003E1C74"/>
    <w:rsid w:val="00431D47"/>
    <w:rsid w:val="004B276A"/>
    <w:rsid w:val="00526246"/>
    <w:rsid w:val="00530285"/>
    <w:rsid w:val="00567106"/>
    <w:rsid w:val="005E1D3C"/>
    <w:rsid w:val="006051E1"/>
    <w:rsid w:val="00632253"/>
    <w:rsid w:val="00642714"/>
    <w:rsid w:val="006455CE"/>
    <w:rsid w:val="006C491D"/>
    <w:rsid w:val="006D3DFE"/>
    <w:rsid w:val="006D42D9"/>
    <w:rsid w:val="006D6A8B"/>
    <w:rsid w:val="006E29DD"/>
    <w:rsid w:val="00733017"/>
    <w:rsid w:val="00747BEE"/>
    <w:rsid w:val="00783310"/>
    <w:rsid w:val="007A4A6D"/>
    <w:rsid w:val="007D1BCF"/>
    <w:rsid w:val="007D75CF"/>
    <w:rsid w:val="007E6DC5"/>
    <w:rsid w:val="00876443"/>
    <w:rsid w:val="0088043C"/>
    <w:rsid w:val="008906C9"/>
    <w:rsid w:val="008C5738"/>
    <w:rsid w:val="008D04F0"/>
    <w:rsid w:val="008F3500"/>
    <w:rsid w:val="00910CFD"/>
    <w:rsid w:val="00924E3C"/>
    <w:rsid w:val="009612BB"/>
    <w:rsid w:val="009E66CC"/>
    <w:rsid w:val="00A125C5"/>
    <w:rsid w:val="00A21E7F"/>
    <w:rsid w:val="00A35903"/>
    <w:rsid w:val="00A5039D"/>
    <w:rsid w:val="00A65EE7"/>
    <w:rsid w:val="00A70133"/>
    <w:rsid w:val="00B17141"/>
    <w:rsid w:val="00B31575"/>
    <w:rsid w:val="00B8547D"/>
    <w:rsid w:val="00B866EE"/>
    <w:rsid w:val="00C250D5"/>
    <w:rsid w:val="00C5062F"/>
    <w:rsid w:val="00C92898"/>
    <w:rsid w:val="00CC79CB"/>
    <w:rsid w:val="00CE7514"/>
    <w:rsid w:val="00D248DE"/>
    <w:rsid w:val="00D8542D"/>
    <w:rsid w:val="00DB6F30"/>
    <w:rsid w:val="00DC6A71"/>
    <w:rsid w:val="00DE5B46"/>
    <w:rsid w:val="00E0357D"/>
    <w:rsid w:val="00E24EC2"/>
    <w:rsid w:val="00E57B9F"/>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1140</Words>
  <Characters>6498</Characters>
  <Application>Microsoft Office Word</Application>
  <DocSecurity>0</DocSecurity>
  <Lines>54</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2</cp:revision>
  <cp:lastPrinted>2010-07-05T09:38:00Z</cp:lastPrinted>
  <dcterms:created xsi:type="dcterms:W3CDTF">2019-07-03T13:01:00Z</dcterms:created>
  <dcterms:modified xsi:type="dcterms:W3CDTF">2019-07-03T13:01:00Z</dcterms:modified>
</cp:coreProperties>
</file>